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09D" w:rsidRDefault="00DF15B1">
      <w:pPr>
        <w:pStyle w:val="afd"/>
      </w:pPr>
      <w:bookmarkStart w:id="0" w:name="_GoBack"/>
      <w:bookmarkEnd w:id="0"/>
      <w:r>
        <w:rPr>
          <w:i/>
        </w:rPr>
        <w:t>Type of the Paper (</w:t>
      </w:r>
      <w:r>
        <w:rPr>
          <w:rFonts w:hint="eastAsia"/>
          <w:i/>
        </w:rPr>
        <w:t>This Word template contains the sections required for</w:t>
      </w:r>
      <w:r>
        <w:rPr>
          <w:rFonts w:hint="eastAsia"/>
          <w:i/>
          <w:highlight w:val="yellow"/>
        </w:rPr>
        <w:t xml:space="preserve"> </w:t>
      </w:r>
      <w:r>
        <w:rPr>
          <w:i/>
          <w:highlight w:val="yellow"/>
        </w:rPr>
        <w:t>Original Article,</w:t>
      </w:r>
      <w:r>
        <w:rPr>
          <w:rFonts w:hint="eastAsia"/>
          <w:i/>
          <w:highlight w:val="yellow"/>
        </w:rPr>
        <w:t xml:space="preserve"> </w:t>
      </w:r>
      <w:r>
        <w:rPr>
          <w:i/>
          <w:highlight w:val="yellow"/>
        </w:rPr>
        <w:t>Short Report</w:t>
      </w:r>
      <w:r>
        <w:rPr>
          <w:rFonts w:hint="eastAsia"/>
          <w:i/>
          <w:highlight w:val="yellow"/>
        </w:rPr>
        <w:t>,</w:t>
      </w:r>
      <w:r>
        <w:rPr>
          <w:i/>
          <w:highlight w:val="yellow"/>
        </w:rPr>
        <w:t xml:space="preserve"> </w:t>
      </w:r>
      <w:r>
        <w:rPr>
          <w:i/>
        </w:rPr>
        <w:t>etc.)</w:t>
      </w:r>
      <w:r>
        <w:t xml:space="preserve"> For other </w:t>
      </w:r>
      <w:r>
        <w:rPr>
          <w:rFonts w:hint="eastAsia"/>
        </w:rPr>
        <w:t>article</w:t>
      </w:r>
      <w:r>
        <w:t xml:space="preserve"> types, please refer to the </w:t>
      </w:r>
      <w:r>
        <w:rPr>
          <w:rStyle w:val="af2"/>
        </w:rPr>
        <w:t>Instructions for Authors</w:t>
      </w:r>
      <w:r>
        <w:t>.</w:t>
      </w:r>
    </w:p>
    <w:p w:rsidR="003D409D" w:rsidRDefault="00DF15B1">
      <w:pPr>
        <w:pStyle w:val="afd"/>
        <w:rPr>
          <w:lang w:val="es-ES"/>
        </w:rPr>
      </w:pPr>
      <w:r>
        <w:rPr>
          <w:lang w:val="es-ES"/>
        </w:rPr>
        <w:t xml:space="preserve">Tipo de artículo (Esta plantilla en Word contiene las secciones requeridas para </w:t>
      </w:r>
      <w:r w:rsidRPr="000D26BF">
        <w:rPr>
          <w:i/>
          <w:highlight w:val="yellow"/>
          <w:lang w:val="es-ES"/>
        </w:rPr>
        <w:t>Original</w:t>
      </w:r>
      <w:r>
        <w:rPr>
          <w:i/>
          <w:highlight w:val="yellow"/>
          <w:lang w:val="es-ES"/>
        </w:rPr>
        <w:t>,</w:t>
      </w:r>
      <w:r w:rsidRPr="000D26BF">
        <w:rPr>
          <w:i/>
          <w:highlight w:val="yellow"/>
          <w:lang w:val="es-ES"/>
        </w:rPr>
        <w:t xml:space="preserve"> </w:t>
      </w:r>
      <w:r>
        <w:rPr>
          <w:i/>
          <w:highlight w:val="yellow"/>
          <w:lang w:val="es-ES"/>
        </w:rPr>
        <w:t>Original corto,</w:t>
      </w:r>
      <w:r>
        <w:rPr>
          <w:lang w:val="es-ES"/>
        </w:rPr>
        <w:t xml:space="preserve"> etc.) </w:t>
      </w:r>
      <w:r w:rsidRPr="000D26BF">
        <w:rPr>
          <w:lang w:val="es-ES"/>
        </w:rPr>
        <w:t xml:space="preserve">Para otros tipos de artículos, por favor consulte las </w:t>
      </w:r>
      <w:r w:rsidRPr="000D26BF">
        <w:rPr>
          <w:b/>
          <w:lang w:val="es-ES"/>
        </w:rPr>
        <w:t>Instrucciones para los Autores</w:t>
      </w:r>
      <w:r w:rsidRPr="000D26BF">
        <w:rPr>
          <w:lang w:val="es-ES"/>
        </w:rPr>
        <w:t>.</w:t>
      </w:r>
    </w:p>
    <w:p w:rsidR="003D409D" w:rsidRDefault="00DF15B1">
      <w:pPr>
        <w:pStyle w:val="afd"/>
        <w:rPr>
          <w:i/>
          <w:highlight w:val="yellow"/>
        </w:rPr>
      </w:pPr>
      <w:r>
        <w:rPr>
          <w:rFonts w:eastAsia="等线"/>
          <w:b/>
          <w:bCs/>
          <w:spacing w:val="-8"/>
          <w:sz w:val="36"/>
          <w:szCs w:val="32"/>
        </w:rPr>
        <w:t>Title of the Manuscript</w:t>
      </w:r>
    </w:p>
    <w:p w:rsidR="003D409D" w:rsidRDefault="00DF15B1">
      <w:pPr>
        <w:pStyle w:val="affc"/>
        <w:rPr>
          <w:rFonts w:eastAsia="等线"/>
          <w:b/>
          <w:bCs/>
          <w:spacing w:val="-8"/>
          <w:sz w:val="36"/>
          <w:szCs w:val="32"/>
        </w:rPr>
      </w:pPr>
      <w:proofErr w:type="spellStart"/>
      <w:r>
        <w:rPr>
          <w:rFonts w:eastAsia="等线"/>
          <w:b/>
          <w:bCs/>
          <w:spacing w:val="-8"/>
          <w:sz w:val="36"/>
          <w:szCs w:val="32"/>
        </w:rPr>
        <w:t>Título</w:t>
      </w:r>
      <w:proofErr w:type="spellEnd"/>
      <w:r>
        <w:rPr>
          <w:rFonts w:eastAsia="等线"/>
          <w:b/>
          <w:bCs/>
          <w:spacing w:val="-8"/>
          <w:sz w:val="36"/>
          <w:szCs w:val="32"/>
        </w:rPr>
        <w:t xml:space="preserve"> del </w:t>
      </w:r>
      <w:proofErr w:type="spellStart"/>
      <w:r>
        <w:rPr>
          <w:rFonts w:eastAsia="等线"/>
          <w:b/>
          <w:bCs/>
          <w:spacing w:val="-8"/>
          <w:sz w:val="36"/>
          <w:szCs w:val="32"/>
        </w:rPr>
        <w:t>manuscrito</w:t>
      </w:r>
      <w:proofErr w:type="spellEnd"/>
    </w:p>
    <w:p w:rsidR="003D409D" w:rsidRDefault="00DF15B1">
      <w:pPr>
        <w:pStyle w:val="affc"/>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3D409D" w:rsidRDefault="00DF15B1">
      <w:pPr>
        <w:pStyle w:val="aff"/>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3D409D" w:rsidRDefault="00DF15B1">
      <w:pPr>
        <w:pStyle w:val="aff"/>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3D409D" w:rsidRDefault="00DF15B1">
      <w:pPr>
        <w:pStyle w:val="aff2"/>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3D409D" w:rsidRDefault="00DF15B1">
      <w:pPr>
        <w:pStyle w:val="aff2"/>
        <w:spacing w:line="240" w:lineRule="exact"/>
        <w:rPr>
          <w:rFonts w:eastAsiaTheme="minorEastAsia"/>
        </w:rPr>
      </w:pPr>
      <w:r>
        <w:rPr>
          <w:rFonts w:eastAsiaTheme="minorEastAsia" w:hint="eastAsia"/>
        </w:rPr>
        <w:t>Te</w:t>
      </w:r>
      <w:r>
        <w:rPr>
          <w:rFonts w:eastAsiaTheme="minorEastAsia"/>
        </w:rPr>
        <w:t>l (Optional): [Full international phone number]</w:t>
      </w:r>
    </w:p>
    <w:p w:rsidR="003D409D" w:rsidRDefault="00DF15B1">
      <w:pPr>
        <w:pStyle w:val="aff2"/>
        <w:spacing w:line="240" w:lineRule="exact"/>
        <w:rPr>
          <w:rStyle w:val="af7"/>
        </w:rPr>
      </w:pPr>
      <w:r>
        <w:rPr>
          <w:rFonts w:eastAsiaTheme="minorEastAsia"/>
        </w:rPr>
        <w:t>Fax (optional): [Full international fax number.]</w:t>
      </w:r>
    </w:p>
    <w:p w:rsidR="003D409D" w:rsidRDefault="00DF15B1">
      <w:pPr>
        <w:pStyle w:val="aff2"/>
        <w:spacing w:line="240" w:lineRule="exact"/>
      </w:pPr>
      <w:r>
        <w:rPr>
          <w:rFonts w:hint="eastAsia"/>
        </w:rPr>
        <w:t xml:space="preserve">Email (mandatory) </w:t>
      </w:r>
    </w:p>
    <w:p w:rsidR="003D409D" w:rsidRDefault="003D409D">
      <w:pPr>
        <w:pStyle w:val="aff2"/>
        <w:spacing w:line="240" w:lineRule="exact"/>
        <w:ind w:firstLine="360"/>
        <w:rPr>
          <w:rFonts w:eastAsiaTheme="minorEastAsia"/>
        </w:rPr>
      </w:pPr>
    </w:p>
    <w:p w:rsidR="003D409D" w:rsidRDefault="00DF15B1">
      <w:pPr>
        <w:pStyle w:val="aff2"/>
        <w:spacing w:line="240" w:lineRule="exact"/>
      </w:pPr>
      <w:r>
        <w:rPr>
          <w:vertAlign w:val="superscript"/>
        </w:rPr>
        <w:t>†</w:t>
      </w:r>
      <w:r>
        <w:t>These authors contributed equally.</w:t>
      </w:r>
    </w:p>
    <w:p w:rsidR="003D409D" w:rsidRDefault="003D409D">
      <w:pPr>
        <w:pStyle w:val="aff2"/>
        <w:ind w:firstLine="360"/>
        <w:rPr>
          <w:rFonts w:eastAsiaTheme="minorEastAsia"/>
        </w:rPr>
      </w:pPr>
    </w:p>
    <w:p w:rsidR="003D409D" w:rsidRDefault="00DF15B1">
      <w:pPr>
        <w:pStyle w:val="aff2"/>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3D409D" w:rsidRDefault="00DF15B1">
      <w:pPr>
        <w:pStyle w:val="aff2"/>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3D409D" w:rsidRDefault="00DF15B1">
      <w:pPr>
        <w:pStyle w:val="aff2"/>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3D409D" w:rsidRDefault="00DF15B1">
      <w:pPr>
        <w:pStyle w:val="aff2"/>
        <w:rPr>
          <w:rFonts w:eastAsiaTheme="minorEastAsia"/>
          <w:lang w:val="es-ES"/>
        </w:rPr>
      </w:pPr>
      <w:r>
        <w:rPr>
          <w:lang w:val="es-ES"/>
        </w:rPr>
        <w:t xml:space="preserve">Firstname Lastname: </w:t>
      </w:r>
      <w:r>
        <w:rPr>
          <w:rFonts w:eastAsiaTheme="minorEastAsia"/>
          <w:lang w:val="es-ES"/>
        </w:rPr>
        <w:t>0000-0002-2453-xxxx</w:t>
      </w:r>
    </w:p>
    <w:p w:rsidR="003D409D" w:rsidRDefault="003D409D">
      <w:pPr>
        <w:pStyle w:val="aff"/>
        <w:snapToGrid w:val="0"/>
        <w:spacing w:line="288" w:lineRule="auto"/>
        <w:rPr>
          <w:rFonts w:eastAsiaTheme="minorEastAsia"/>
          <w:i w:val="0"/>
          <w:lang w:val="es-ES"/>
        </w:rPr>
      </w:pPr>
    </w:p>
    <w:p w:rsidR="003D409D" w:rsidRDefault="003D409D">
      <w:pPr>
        <w:pStyle w:val="aff"/>
        <w:snapToGrid w:val="0"/>
        <w:spacing w:line="288" w:lineRule="auto"/>
        <w:rPr>
          <w:rFonts w:eastAsiaTheme="minorEastAsia"/>
          <w:i w:val="0"/>
          <w:lang w:val="es-ES"/>
        </w:rPr>
      </w:pPr>
    </w:p>
    <w:p w:rsidR="003D409D" w:rsidRDefault="00DF15B1">
      <w:pPr>
        <w:pStyle w:val="aff"/>
        <w:snapToGrid w:val="0"/>
        <w:spacing w:line="288" w:lineRule="auto"/>
        <w:rPr>
          <w:i w:val="0"/>
          <w:lang w:val="es-ES"/>
        </w:rPr>
      </w:pPr>
      <w:r>
        <w:rPr>
          <w:i w:val="0"/>
          <w:lang w:val="es-ES"/>
        </w:rPr>
        <w:t>Nombre Apellido1, Nombre Apellido2, Nombre Apellido1,*</w:t>
      </w:r>
    </w:p>
    <w:p w:rsidR="003D409D" w:rsidRDefault="00DF15B1">
      <w:pPr>
        <w:pStyle w:val="aff"/>
        <w:snapToGrid w:val="0"/>
        <w:spacing w:line="288" w:lineRule="auto"/>
        <w:rPr>
          <w:i w:val="0"/>
          <w:sz w:val="18"/>
          <w:szCs w:val="18"/>
          <w:lang w:val="es-ES"/>
        </w:rPr>
      </w:pPr>
      <w:r>
        <w:rPr>
          <w:i w:val="0"/>
          <w:sz w:val="18"/>
          <w:szCs w:val="18"/>
          <w:vertAlign w:val="superscript"/>
          <w:lang w:val="es-ES"/>
        </w:rPr>
        <w:t>1</w:t>
      </w:r>
      <w:r>
        <w:rPr>
          <w:rFonts w:eastAsia="宋体"/>
          <w:i w:val="0"/>
          <w:kern w:val="0"/>
          <w:sz w:val="18"/>
          <w:szCs w:val="18"/>
          <w:lang w:val="es-ES"/>
        </w:rPr>
        <w:t>Departamento, Institución, Código Postal Ciudad, Estado (si aplica), País</w:t>
      </w:r>
    </w:p>
    <w:p w:rsidR="003D409D" w:rsidRDefault="00DF15B1">
      <w:pPr>
        <w:pStyle w:val="aff"/>
        <w:snapToGrid w:val="0"/>
        <w:spacing w:line="288" w:lineRule="auto"/>
        <w:rPr>
          <w:i w:val="0"/>
          <w:sz w:val="18"/>
          <w:szCs w:val="18"/>
          <w:lang w:val="es-ES"/>
        </w:rPr>
      </w:pPr>
      <w:r>
        <w:rPr>
          <w:i w:val="0"/>
          <w:sz w:val="18"/>
          <w:szCs w:val="18"/>
          <w:vertAlign w:val="superscript"/>
          <w:lang w:val="es-ES"/>
        </w:rPr>
        <w:t>2</w:t>
      </w:r>
      <w:r>
        <w:rPr>
          <w:i w:val="0"/>
          <w:sz w:val="18"/>
          <w:szCs w:val="18"/>
          <w:lang w:val="es-ES"/>
        </w:rPr>
        <w:t>Departamento, Institución, Ciudad, Estado (formato abreviado) Código Postal, País</w:t>
      </w:r>
    </w:p>
    <w:p w:rsidR="003D409D" w:rsidRDefault="00DF15B1">
      <w:pPr>
        <w:pStyle w:val="aff2"/>
        <w:spacing w:line="240" w:lineRule="exact"/>
        <w:rPr>
          <w:lang w:val="es-ES"/>
        </w:rPr>
      </w:pPr>
      <w:r>
        <w:rPr>
          <w:lang w:val="es-ES"/>
        </w:rPr>
        <w:t>*Correspondencia: Dirección de correo electrónico (Nombre Apellido)</w:t>
      </w:r>
    </w:p>
    <w:p w:rsidR="003D409D" w:rsidRDefault="00DF15B1">
      <w:pPr>
        <w:pStyle w:val="aff2"/>
        <w:spacing w:line="240" w:lineRule="exact"/>
        <w:rPr>
          <w:rFonts w:eastAsiaTheme="minorEastAsia"/>
          <w:lang w:val="es-ES"/>
        </w:rPr>
      </w:pPr>
      <w:r>
        <w:rPr>
          <w:rFonts w:eastAsiaTheme="minorEastAsia"/>
          <w:lang w:val="es-ES"/>
        </w:rPr>
        <w:t>Tel (Opcional): [Número de teléfono internacional completo]</w:t>
      </w:r>
    </w:p>
    <w:p w:rsidR="003D409D" w:rsidRDefault="00DF15B1">
      <w:pPr>
        <w:pStyle w:val="aff2"/>
        <w:spacing w:line="240" w:lineRule="exact"/>
        <w:rPr>
          <w:rFonts w:eastAsiaTheme="minorEastAsia"/>
          <w:lang w:val="es-ES"/>
        </w:rPr>
      </w:pPr>
      <w:r>
        <w:rPr>
          <w:rFonts w:eastAsiaTheme="minorEastAsia"/>
          <w:lang w:val="es-ES"/>
        </w:rPr>
        <w:t>Fax (Opcional): [Número de fax internacional completo]</w:t>
      </w:r>
    </w:p>
    <w:p w:rsidR="003D409D" w:rsidRDefault="00DF15B1">
      <w:pPr>
        <w:pStyle w:val="aff2"/>
        <w:spacing w:line="240" w:lineRule="exact"/>
        <w:rPr>
          <w:rFonts w:eastAsiaTheme="minorEastAsia"/>
          <w:lang w:val="es-ES"/>
        </w:rPr>
      </w:pPr>
      <w:r>
        <w:rPr>
          <w:rFonts w:eastAsiaTheme="minorEastAsia"/>
          <w:lang w:val="es-ES"/>
        </w:rPr>
        <w:t>Correo electrónico (obligatorio)</w:t>
      </w:r>
    </w:p>
    <w:p w:rsidR="003D409D" w:rsidRDefault="003D409D">
      <w:pPr>
        <w:pStyle w:val="aff2"/>
        <w:spacing w:line="240" w:lineRule="exact"/>
        <w:rPr>
          <w:rFonts w:eastAsiaTheme="minorEastAsia"/>
          <w:lang w:val="es-ES"/>
        </w:rPr>
      </w:pPr>
    </w:p>
    <w:p w:rsidR="003D409D" w:rsidRDefault="00DF15B1">
      <w:pPr>
        <w:pStyle w:val="aff2"/>
        <w:spacing w:line="240" w:lineRule="exact"/>
        <w:rPr>
          <w:lang w:val="es-ES"/>
        </w:rPr>
      </w:pPr>
      <w:r>
        <w:rPr>
          <w:vertAlign w:val="superscript"/>
          <w:lang w:val="es-ES"/>
        </w:rPr>
        <w:t>†</w:t>
      </w:r>
      <w:r>
        <w:rPr>
          <w:lang w:val="es-ES"/>
        </w:rPr>
        <w:t>Estos autores contribuyeron por igual.</w:t>
      </w:r>
    </w:p>
    <w:p w:rsidR="003D409D" w:rsidRDefault="003D409D">
      <w:pPr>
        <w:pStyle w:val="aff2"/>
        <w:rPr>
          <w:rFonts w:eastAsiaTheme="minorEastAsia"/>
          <w:lang w:val="es-ES"/>
        </w:rPr>
      </w:pPr>
    </w:p>
    <w:p w:rsidR="003D409D" w:rsidRDefault="00DF15B1">
      <w:pPr>
        <w:pStyle w:val="aff2"/>
        <w:rPr>
          <w:rFonts w:eastAsiaTheme="minorEastAsia"/>
          <w:lang w:val="es-ES"/>
        </w:rPr>
      </w:pPr>
      <w:r>
        <w:rPr>
          <w:rFonts w:eastAsiaTheme="minorEastAsia"/>
          <w:lang w:val="es-ES"/>
        </w:rPr>
        <w:t xml:space="preserve">ORCID </w:t>
      </w:r>
      <w:r>
        <w:rPr>
          <w:lang w:val="es-ES"/>
        </w:rPr>
        <w:t>[</w:t>
      </w:r>
      <w:r>
        <w:rPr>
          <w:rFonts w:eastAsia="宋体"/>
          <w:color w:val="AEAAAA" w:themeColor="background2" w:themeShade="BF"/>
          <w:lang w:val="es-ES"/>
        </w:rPr>
        <w:t>Recomendamos que el autor complete este campo opcional</w:t>
      </w:r>
      <w:r>
        <w:rPr>
          <w:lang w:val="es-ES"/>
        </w:rPr>
        <w:t>]</w:t>
      </w:r>
      <w:r>
        <w:rPr>
          <w:rFonts w:eastAsiaTheme="minorEastAsia"/>
          <w:lang w:val="es-ES"/>
        </w:rPr>
        <w:t>:</w:t>
      </w:r>
    </w:p>
    <w:p w:rsidR="003D409D" w:rsidRDefault="00DF15B1">
      <w:pPr>
        <w:pStyle w:val="aff2"/>
        <w:rPr>
          <w:rFonts w:eastAsiaTheme="minorEastAsia"/>
          <w:lang w:val="es-ES"/>
        </w:rPr>
      </w:pPr>
      <w:bookmarkStart w:id="1" w:name="OLE_LINK1"/>
      <w:r>
        <w:rPr>
          <w:rFonts w:eastAsiaTheme="minorEastAsia"/>
          <w:lang w:val="es-ES"/>
        </w:rPr>
        <w:t>Nombre Apellido:</w:t>
      </w:r>
      <w:bookmarkEnd w:id="1"/>
      <w:r>
        <w:rPr>
          <w:rFonts w:eastAsiaTheme="minorEastAsia"/>
          <w:lang w:val="es-ES"/>
        </w:rPr>
        <w:t xml:space="preserve"> 0000-0002-2451-xxxx</w:t>
      </w:r>
    </w:p>
    <w:p w:rsidR="003D409D" w:rsidRDefault="00DF15B1">
      <w:pPr>
        <w:pStyle w:val="aff2"/>
        <w:rPr>
          <w:rFonts w:eastAsiaTheme="minorEastAsia"/>
          <w:lang w:val="es-ES"/>
        </w:rPr>
      </w:pPr>
      <w:r>
        <w:rPr>
          <w:rFonts w:eastAsiaTheme="minorEastAsia"/>
          <w:lang w:val="es-ES"/>
        </w:rPr>
        <w:t>Nombre Apellido: 0000-0002-2452-xxxx</w:t>
      </w:r>
    </w:p>
    <w:p w:rsidR="003D409D" w:rsidRDefault="00DF15B1">
      <w:pPr>
        <w:pStyle w:val="aff2"/>
        <w:rPr>
          <w:rFonts w:eastAsiaTheme="minorEastAsia"/>
          <w:lang w:val="es-ES"/>
        </w:rPr>
      </w:pPr>
      <w:r>
        <w:rPr>
          <w:rFonts w:eastAsiaTheme="minorEastAsia"/>
          <w:lang w:val="es-ES"/>
        </w:rPr>
        <w:t>Nombre Apellido</w:t>
      </w:r>
      <w:r>
        <w:rPr>
          <w:lang w:val="es-ES"/>
        </w:rPr>
        <w:t xml:space="preserve">: </w:t>
      </w:r>
      <w:r>
        <w:rPr>
          <w:rFonts w:eastAsiaTheme="minorEastAsia"/>
          <w:lang w:val="es-ES"/>
        </w:rPr>
        <w:t>0000-0002-2453-xxxx</w:t>
      </w:r>
    </w:p>
    <w:p w:rsidR="003D409D" w:rsidRDefault="003D409D">
      <w:pPr>
        <w:pStyle w:val="aff2"/>
        <w:rPr>
          <w:rFonts w:eastAsiaTheme="minorEastAsia"/>
          <w:lang w:val="es-ES"/>
        </w:rPr>
      </w:pPr>
    </w:p>
    <w:p w:rsidR="003D409D" w:rsidRDefault="003D409D">
      <w:pPr>
        <w:pStyle w:val="aff2"/>
        <w:rPr>
          <w:rFonts w:eastAsiaTheme="minorEastAsia"/>
          <w:lang w:val="es-ES"/>
        </w:rPr>
      </w:pPr>
    </w:p>
    <w:p w:rsidR="003D409D" w:rsidRDefault="00DF15B1">
      <w:pPr>
        <w:ind w:firstLineChars="0" w:firstLine="0"/>
        <w:rPr>
          <w:lang w:val="es-ES"/>
        </w:rPr>
        <w:sectPr w:rsidR="003D409D">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cols w:space="425"/>
          <w:titlePg/>
          <w:docGrid w:type="lines" w:linePitch="312"/>
        </w:sectPr>
      </w:pPr>
      <w:r>
        <w:rPr>
          <w:lang w:val="es-ES"/>
        </w:rPr>
        <w:br w:type="page"/>
      </w:r>
    </w:p>
    <w:p w:rsidR="003D409D" w:rsidRDefault="00DF15B1">
      <w:pPr>
        <w:pStyle w:val="affc"/>
        <w:rPr>
          <w:rFonts w:eastAsia="等线"/>
          <w:b/>
          <w:bCs/>
          <w:spacing w:val="-8"/>
          <w:sz w:val="36"/>
          <w:szCs w:val="32"/>
          <w:lang w:val="es-ES"/>
        </w:rPr>
      </w:pPr>
      <w:r>
        <w:rPr>
          <w:rFonts w:eastAsia="等线"/>
          <w:b/>
          <w:bCs/>
          <w:spacing w:val="-8"/>
          <w:sz w:val="36"/>
          <w:szCs w:val="32"/>
          <w:lang w:val="es-ES"/>
        </w:rPr>
        <w:lastRenderedPageBreak/>
        <w:t>Título del manuscrito</w:t>
      </w:r>
    </w:p>
    <w:p w:rsidR="003D409D" w:rsidRDefault="00DF15B1">
      <w:pPr>
        <w:pStyle w:val="Abstract"/>
      </w:pPr>
      <w:r>
        <w:t>Abstract</w:t>
      </w:r>
    </w:p>
    <w:p w:rsidR="003D409D" w:rsidRDefault="00DF15B1">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be no more than 250 words)</w:t>
      </w:r>
      <w:r>
        <w:rPr>
          <w:rFonts w:eastAsia="宋体" w:hint="eastAsia"/>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3D409D" w:rsidRDefault="00DF15B1">
      <w:pPr>
        <w:pStyle w:val="Keywords"/>
        <w:spacing w:line="288" w:lineRule="auto"/>
      </w:pPr>
      <w:r>
        <w:t>Keywords</w:t>
      </w:r>
    </w:p>
    <w:p w:rsidR="003D409D" w:rsidRDefault="00DF15B1">
      <w:pPr>
        <w:pStyle w:val="afe"/>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3D409D" w:rsidRDefault="003D409D">
      <w:pPr>
        <w:pStyle w:val="Abstract"/>
      </w:pPr>
    </w:p>
    <w:p w:rsidR="003D409D" w:rsidRDefault="003D409D">
      <w:pPr>
        <w:ind w:firstLine="420"/>
        <w:rPr>
          <w:lang w:eastAsia="de-DE" w:bidi="en-US"/>
        </w:rPr>
      </w:pPr>
    </w:p>
    <w:p w:rsidR="003D409D" w:rsidRDefault="00DF15B1">
      <w:pPr>
        <w:pStyle w:val="Abstract"/>
        <w:rPr>
          <w:lang w:val="es-ES"/>
        </w:rPr>
      </w:pPr>
      <w:r>
        <w:rPr>
          <w:lang w:val="es-ES"/>
        </w:rPr>
        <w:t>Resumen</w:t>
      </w:r>
    </w:p>
    <w:p w:rsidR="003D409D" w:rsidRDefault="00DF15B1">
      <w:pPr>
        <w:pStyle w:val="Abstract"/>
        <w:rPr>
          <w:rFonts w:eastAsiaTheme="minorEastAsia"/>
          <w:lang w:val="es-ES" w:eastAsia="zh-CN"/>
        </w:rPr>
      </w:pPr>
      <w:r>
        <w:rPr>
          <w:lang w:val="es-ES"/>
        </w:rPr>
        <w:t>La original, las revisiones sistemáticas y los meta-análisis requieren resúmenes estructurados. El resumen debe incluir las siguientes secciones separadas:</w:t>
      </w:r>
      <w:r>
        <w:rPr>
          <w:rFonts w:eastAsiaTheme="minorEastAsia"/>
          <w:lang w:val="es-ES" w:eastAsia="zh-CN"/>
        </w:rPr>
        <w:t xml:space="preserve"> </w:t>
      </w:r>
    </w:p>
    <w:p w:rsidR="003D409D" w:rsidRDefault="00DF15B1">
      <w:pPr>
        <w:pStyle w:val="Abstract"/>
        <w:rPr>
          <w:lang w:val="es-ES"/>
        </w:rPr>
      </w:pPr>
      <w:r>
        <w:rPr>
          <w:b/>
          <w:lang w:val="es-ES"/>
        </w:rPr>
        <w:t>Introducción:</w:t>
      </w:r>
      <w:r>
        <w:rPr>
          <w:lang w:val="es-ES"/>
        </w:rPr>
        <w:t xml:space="preserve"> El contexto y propósito del estudio.</w:t>
      </w:r>
      <w:r>
        <w:rPr>
          <w:rFonts w:eastAsiaTheme="minorEastAsia"/>
          <w:lang w:val="es-ES" w:eastAsia="zh-CN"/>
        </w:rPr>
        <w:t xml:space="preserve"> </w:t>
      </w:r>
      <w:r>
        <w:rPr>
          <w:b/>
          <w:lang w:val="es-ES"/>
        </w:rPr>
        <w:t>Métodos:</w:t>
      </w:r>
      <w:r>
        <w:rPr>
          <w:lang w:val="es-ES"/>
        </w:rPr>
        <w:t xml:space="preserve"> Diseño del estudio y las pruebas estadísticas utilizadas.</w:t>
      </w:r>
      <w:r>
        <w:rPr>
          <w:rFonts w:eastAsiaTheme="minorEastAsia"/>
          <w:lang w:val="es-ES" w:eastAsia="zh-CN"/>
        </w:rPr>
        <w:t xml:space="preserve"> </w:t>
      </w:r>
      <w:r>
        <w:rPr>
          <w:b/>
          <w:lang w:val="es-ES"/>
        </w:rPr>
        <w:t>Resultados:</w:t>
      </w:r>
      <w:r>
        <w:rPr>
          <w:lang w:val="es-ES"/>
        </w:rPr>
        <w:t xml:space="preserve"> Presentación sucinta de los resultados clave; por favor, incluya los tamaños de muestra en todas las secciones.</w:t>
      </w:r>
      <w:r>
        <w:rPr>
          <w:rFonts w:eastAsiaTheme="minorEastAsia"/>
          <w:lang w:val="es-ES" w:eastAsia="zh-CN"/>
        </w:rPr>
        <w:t xml:space="preserve"> </w:t>
      </w:r>
      <w:r>
        <w:rPr>
          <w:b/>
          <w:lang w:val="es-ES"/>
        </w:rPr>
        <w:t>Conclusiones:</w:t>
      </w:r>
      <w:r>
        <w:rPr>
          <w:lang w:val="es-ES"/>
        </w:rPr>
        <w:t xml:space="preserve"> Resumen breve e implicaciones potenciales.</w:t>
      </w:r>
      <w:r>
        <w:rPr>
          <w:rFonts w:eastAsiaTheme="minorEastAsia"/>
          <w:lang w:val="es-ES" w:eastAsia="zh-CN"/>
        </w:rPr>
        <w:t xml:space="preserve"> </w:t>
      </w:r>
      <w:r>
        <w:rPr>
          <w:b/>
          <w:lang w:val="es-ES"/>
        </w:rPr>
        <w:t>Registro de Ensayos Clínicos:</w:t>
      </w:r>
      <w:r>
        <w:rPr>
          <w:lang w:val="es-ES"/>
        </w:rPr>
        <w:t xml:space="preserve"> Cuando sea aplicable, incluya una quinta sección, "Registro de Ensayos Clínicos". Por favor, incluya el Identificador Único y la URL del sitio web de acceso público en el que se encuentra registrado el ensayo. Si los datos han sido depositados en un repositorio público y/o están siendo utilizados en un análisis secundario, los autores deben indicar al final del resumen el identificador único y persistente del conjunto de datos, el nombre del repositorio y el número.</w:t>
      </w:r>
      <w:r>
        <w:rPr>
          <w:rFonts w:eastAsiaTheme="minorEastAsia"/>
          <w:lang w:val="es-ES" w:eastAsia="zh-CN"/>
        </w:rPr>
        <w:t xml:space="preserve"> </w:t>
      </w:r>
      <w:r>
        <w:rPr>
          <w:lang w:val="es-ES"/>
        </w:rPr>
        <w:t>(No debe exceder las 250 palabras)</w:t>
      </w:r>
      <w:r>
        <w:rPr>
          <w:rFonts w:eastAsiaTheme="minorEastAsia"/>
          <w:lang w:val="es-ES" w:eastAsia="zh-CN"/>
        </w:rPr>
        <w:t xml:space="preserve"> </w:t>
      </w:r>
      <w:r>
        <w:rPr>
          <w:lang w:val="es-ES"/>
        </w:rPr>
        <w:t>[</w:t>
      </w:r>
      <w:r>
        <w:rPr>
          <w:rFonts w:eastAsia="宋体"/>
          <w:color w:val="767171" w:themeColor="background2" w:themeShade="80"/>
          <w:kern w:val="2"/>
          <w:szCs w:val="20"/>
          <w:lang w:val="es-ES" w:eastAsia="zh-CN" w:bidi="ar-SA"/>
        </w:rPr>
        <w:t>Las abreviaturas deben ser introducidas inicialmente en el resumen y en el texto principal, detallando su forma completa antes de su uso.</w:t>
      </w:r>
      <w:r>
        <w:rPr>
          <w:lang w:val="es-ES"/>
        </w:rPr>
        <w:t>]</w:t>
      </w:r>
    </w:p>
    <w:p w:rsidR="003D409D" w:rsidRDefault="00DF15B1">
      <w:pPr>
        <w:pStyle w:val="afe"/>
        <w:rPr>
          <w:snapToGrid w:val="0"/>
          <w:color w:val="000000"/>
          <w:kern w:val="0"/>
          <w:lang w:val="es-ES" w:eastAsia="de-DE" w:bidi="en-US"/>
        </w:rPr>
      </w:pPr>
      <w:r>
        <w:rPr>
          <w:snapToGrid w:val="0"/>
          <w:color w:val="000000"/>
          <w:kern w:val="0"/>
          <w:lang w:val="es-ES" w:eastAsia="de-DE" w:bidi="en-US"/>
        </w:rPr>
        <w:t>Palabras clave</w:t>
      </w:r>
    </w:p>
    <w:p w:rsidR="003D409D" w:rsidRDefault="00DF15B1">
      <w:pPr>
        <w:pStyle w:val="afe"/>
        <w:rPr>
          <w:snapToGrid w:val="0"/>
          <w:color w:val="000000"/>
          <w:kern w:val="0"/>
          <w:lang w:val="es-ES" w:eastAsia="de-DE" w:bidi="en-US"/>
        </w:rPr>
      </w:pPr>
      <w:r>
        <w:rPr>
          <w:lang w:val="es-ES"/>
        </w:rPr>
        <w:t>palabra clave 1; palabra clave 2; palabra clave 3; palabra clave 4 [</w:t>
      </w:r>
      <w:r>
        <w:rPr>
          <w:color w:val="AEAAAA" w:themeColor="background2" w:themeShade="BF"/>
          <w:lang w:val="es-ES"/>
        </w:rPr>
        <w:t>Enumere al menos tres pero no más de diez palabras clave pertinentes.</w:t>
      </w:r>
      <w:r>
        <w:rPr>
          <w:lang w:val="es-ES"/>
        </w:rPr>
        <w:t>]</w:t>
      </w:r>
    </w:p>
    <w:p w:rsidR="003D409D" w:rsidRDefault="003D409D">
      <w:pPr>
        <w:pStyle w:val="afe"/>
        <w:rPr>
          <w:rFonts w:eastAsiaTheme="minorEastAsia"/>
          <w:lang w:val="es-ES"/>
        </w:rPr>
      </w:pPr>
    </w:p>
    <w:p w:rsidR="003D409D" w:rsidRDefault="00DF15B1">
      <w:pPr>
        <w:pStyle w:val="1"/>
      </w:pPr>
      <w:r>
        <w:t>1. Introduction [</w:t>
      </w:r>
      <w:r>
        <w:rPr>
          <w:color w:val="A6A6A6" w:themeColor="background1" w:themeShade="A6"/>
        </w:rPr>
        <w:t>first level heading</w:t>
      </w:r>
      <w:r>
        <w:t>]</w:t>
      </w:r>
    </w:p>
    <w:p w:rsidR="003D409D" w:rsidRDefault="00DF15B1">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proofErr w:type="gramStart"/>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3D409D" w:rsidRDefault="003D409D">
      <w:pPr>
        <w:pStyle w:val="afe"/>
        <w:rPr>
          <w:rFonts w:eastAsiaTheme="minorEastAsia"/>
        </w:rPr>
      </w:pPr>
    </w:p>
    <w:p w:rsidR="003D409D" w:rsidRDefault="00DF15B1">
      <w:pPr>
        <w:pStyle w:val="1"/>
        <w:rPr>
          <w:lang w:val="es-ES"/>
        </w:rPr>
      </w:pPr>
      <w:r>
        <w:rPr>
          <w:lang w:val="es-ES"/>
        </w:rPr>
        <w:t>1. Introducción [</w:t>
      </w:r>
      <w:r>
        <w:rPr>
          <w:color w:val="A6A6A6" w:themeColor="background1" w:themeShade="A6"/>
          <w:lang w:val="es-ES"/>
        </w:rPr>
        <w:t>encabezado de primer nivel</w:t>
      </w:r>
      <w:r>
        <w:rPr>
          <w:lang w:val="es-ES"/>
        </w:rPr>
        <w:t>]</w:t>
      </w:r>
    </w:p>
    <w:p w:rsidR="003D409D" w:rsidRDefault="00DF15B1">
      <w:pPr>
        <w:adjustRightInd w:val="0"/>
        <w:snapToGrid w:val="0"/>
        <w:spacing w:line="288" w:lineRule="auto"/>
        <w:ind w:firstLine="420"/>
        <w:rPr>
          <w:rFonts w:eastAsia="宋体"/>
          <w:szCs w:val="20"/>
          <w:lang w:val="es-ES"/>
        </w:rPr>
      </w:pPr>
      <w:r>
        <w:rPr>
          <w:rFonts w:eastAsia="宋体"/>
          <w:szCs w:val="20"/>
          <w:lang w:val="es-ES"/>
        </w:rPr>
        <w:t xml:space="preserve">Exponer los objetivos del trabajo y proporcionar un contexto adecuado para aclarar por qué se llevó a cabo el </w:t>
      </w:r>
      <w:r>
        <w:rPr>
          <w:rFonts w:eastAsia="宋体"/>
          <w:szCs w:val="20"/>
          <w:lang w:val="es-ES"/>
        </w:rPr>
        <w:lastRenderedPageBreak/>
        <w:t>estudio y qué hipótesis fueron probadas, evitando una revisión detallada de la literatura o un resumen de los resultados. La información en esta sección siempre debe ser referenciada. Además, utilice [números] para las referencias en el texto completo, por ejemplo, [1] o [5, 6, 7] o [9–11]. [</w:t>
      </w:r>
      <w:r>
        <w:rPr>
          <w:rFonts w:eastAsia="宋体"/>
          <w:color w:val="767171" w:themeColor="background2" w:themeShade="80"/>
          <w:szCs w:val="20"/>
          <w:lang w:val="es-ES"/>
        </w:rPr>
        <w:t>Las abreviaturas deben ser introducidas inicialmente en el resumen y en el texto principal, detallando su forma completa antes de su uso</w:t>
      </w:r>
      <w:r>
        <w:rPr>
          <w:rFonts w:eastAsia="宋体"/>
          <w:szCs w:val="20"/>
          <w:lang w:val="es-ES"/>
        </w:rPr>
        <w:t>].</w:t>
      </w:r>
    </w:p>
    <w:p w:rsidR="003D409D" w:rsidRDefault="003D409D">
      <w:pPr>
        <w:adjustRightInd w:val="0"/>
        <w:snapToGrid w:val="0"/>
        <w:spacing w:line="288" w:lineRule="auto"/>
        <w:ind w:firstLineChars="0" w:firstLine="0"/>
        <w:rPr>
          <w:rFonts w:eastAsia="宋体"/>
          <w:szCs w:val="20"/>
          <w:lang w:val="es-ES"/>
        </w:rPr>
      </w:pPr>
    </w:p>
    <w:p w:rsidR="003D409D" w:rsidRDefault="00DF15B1">
      <w:pPr>
        <w:pStyle w:val="1"/>
      </w:pPr>
      <w:r>
        <w:t>2. Materials and Methods</w:t>
      </w:r>
    </w:p>
    <w:p w:rsidR="003D409D" w:rsidRDefault="00DF15B1">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3D409D" w:rsidRDefault="003D409D">
      <w:pPr>
        <w:adjustRightInd w:val="0"/>
        <w:snapToGrid w:val="0"/>
        <w:spacing w:line="288" w:lineRule="auto"/>
        <w:ind w:firstLineChars="0" w:firstLine="0"/>
        <w:rPr>
          <w:rFonts w:eastAsia="宋体"/>
          <w:szCs w:val="20"/>
        </w:rPr>
      </w:pPr>
    </w:p>
    <w:p w:rsidR="003D409D" w:rsidRDefault="00DF15B1">
      <w:pPr>
        <w:pStyle w:val="1"/>
        <w:rPr>
          <w:lang w:val="es-ES"/>
        </w:rPr>
      </w:pPr>
      <w:r>
        <w:rPr>
          <w:lang w:val="es-ES"/>
        </w:rPr>
        <w:t>2. Materiales y Métodos</w:t>
      </w:r>
    </w:p>
    <w:p w:rsidR="003D409D" w:rsidRDefault="00DF15B1">
      <w:pPr>
        <w:adjustRightInd w:val="0"/>
        <w:snapToGrid w:val="0"/>
        <w:spacing w:line="288" w:lineRule="auto"/>
        <w:ind w:firstLine="420"/>
        <w:rPr>
          <w:rFonts w:eastAsia="宋体"/>
          <w:szCs w:val="20"/>
          <w:lang w:val="es-ES"/>
        </w:rPr>
      </w:pPr>
      <w:r>
        <w:rPr>
          <w:rFonts w:eastAsia="宋体"/>
          <w:szCs w:val="20"/>
          <w:lang w:val="es-ES"/>
        </w:rPr>
        <w:t xml:space="preserve">La fuente del material utilizado y el marco ético relevante para todos los experimentos deben ser claramente identificados (aprobación ética y/o consentimiento informado por escrito). Los métodos que ya han sido publicados deben ser indicados mediante una referencia: solo deben describirse las modificaciones relevantes. Esto implica que se espera una descripción completa de todos los experimentos descritos en los Resultados y presentados en las Figuras/Tablas en esta sección. Para cada experimento, se deben mencionar todos los pasos, junto con los instrumentos en los que se realizaron los análisis, los reactivos y los métodos para permitir la replicación del trabajo por otros. Se anima a los autores a enviar un protocolo detallado de Bio-protocol. </w:t>
      </w:r>
    </w:p>
    <w:p w:rsidR="003D409D" w:rsidRDefault="003D409D">
      <w:pPr>
        <w:adjustRightInd w:val="0"/>
        <w:snapToGrid w:val="0"/>
        <w:spacing w:line="288" w:lineRule="auto"/>
        <w:ind w:firstLineChars="0" w:firstLine="0"/>
        <w:rPr>
          <w:rFonts w:eastAsia="宋体"/>
          <w:szCs w:val="20"/>
          <w:lang w:val="es-ES"/>
        </w:rPr>
      </w:pPr>
    </w:p>
    <w:p w:rsidR="003D409D" w:rsidRDefault="00DF15B1">
      <w:pPr>
        <w:pStyle w:val="1"/>
      </w:pPr>
      <w:r>
        <w:rPr>
          <w:rFonts w:hint="eastAsia"/>
        </w:rPr>
        <w:t>3</w:t>
      </w:r>
      <w:r>
        <w:t>. Results</w:t>
      </w:r>
    </w:p>
    <w:p w:rsidR="003D409D" w:rsidRDefault="00DF15B1">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Materials and Methods section. Authors must provide detailed information for each statistical test applied. Report exact p 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3D409D" w:rsidRDefault="00DF15B1">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3D409D" w:rsidRDefault="00DF15B1">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3D409D" w:rsidRDefault="00DF15B1">
      <w:pPr>
        <w:pStyle w:val="3"/>
      </w:pPr>
      <w:r>
        <w:t>3.1.1 Figures [</w:t>
      </w:r>
      <w:r>
        <w:rPr>
          <w:color w:val="AEAAAA" w:themeColor="background2" w:themeShade="BF"/>
        </w:rPr>
        <w:t>third level heading</w:t>
      </w:r>
      <w:r>
        <w:t>]</w:t>
      </w:r>
    </w:p>
    <w:p w:rsidR="003D409D" w:rsidRDefault="00DF15B1">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3D409D" w:rsidRDefault="00DF15B1">
      <w:pPr>
        <w:adjustRightInd w:val="0"/>
        <w:snapToGrid w:val="0"/>
        <w:spacing w:line="288" w:lineRule="auto"/>
        <w:ind w:firstLineChars="0" w:firstLine="0"/>
        <w:jc w:val="center"/>
        <w:rPr>
          <w:rFonts w:eastAsia="宋体"/>
          <w:szCs w:val="20"/>
        </w:rPr>
      </w:pPr>
      <w:r>
        <w:rPr>
          <w:noProof/>
          <w:lang w:val="en-GB"/>
        </w:rPr>
        <w:lastRenderedPageBreak/>
        <w:drawing>
          <wp:inline distT="0" distB="0" distL="0" distR="0">
            <wp:extent cx="5622290" cy="787400"/>
            <wp:effectExtent l="0" t="0" r="16510" b="1270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3D409D" w:rsidRDefault="00DF15B1">
      <w:pPr>
        <w:pStyle w:val="aff3"/>
        <w:ind w:firstLine="360"/>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3D409D" w:rsidRDefault="00DF15B1">
      <w:pPr>
        <w:pStyle w:val="3"/>
      </w:pPr>
      <w:r>
        <w:t>3.1.2 Tables</w:t>
      </w:r>
    </w:p>
    <w:p w:rsidR="003D409D" w:rsidRDefault="00DF15B1">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3D409D" w:rsidRDefault="00DF15B1">
      <w:pPr>
        <w:pStyle w:val="afa"/>
        <w:adjustRightInd w:val="0"/>
        <w:snapToGrid w:val="0"/>
        <w:spacing w:beforeLines="0" w:before="240" w:afterLines="0" w:after="240" w:line="288" w:lineRule="auto"/>
        <w:ind w:firstLine="360"/>
      </w:pPr>
      <w:r>
        <w:t>Table 1.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3D409D">
        <w:trPr>
          <w:jc w:val="center"/>
        </w:trPr>
        <w:tc>
          <w:tcPr>
            <w:tcW w:w="2643" w:type="dxa"/>
            <w:shd w:val="clear" w:color="auto" w:fill="auto"/>
          </w:tcPr>
          <w:p w:rsidR="003D409D" w:rsidRDefault="00DF15B1">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3D409D" w:rsidRDefault="00DF15B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3D409D" w:rsidRDefault="00DF15B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3D409D">
        <w:trPr>
          <w:jc w:val="center"/>
        </w:trPr>
        <w:tc>
          <w:tcPr>
            <w:tcW w:w="2643" w:type="dxa"/>
            <w:shd w:val="clear" w:color="auto" w:fill="auto"/>
          </w:tcPr>
          <w:p w:rsidR="003D409D" w:rsidRDefault="00DF15B1">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r>
      <w:tr w:rsidR="003D409D">
        <w:trPr>
          <w:jc w:val="center"/>
        </w:trPr>
        <w:tc>
          <w:tcPr>
            <w:tcW w:w="2643" w:type="dxa"/>
            <w:shd w:val="clear" w:color="auto" w:fill="auto"/>
          </w:tcPr>
          <w:p w:rsidR="003D409D" w:rsidRDefault="00DF15B1">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r>
      <w:tr w:rsidR="003D409D">
        <w:trPr>
          <w:jc w:val="center"/>
        </w:trPr>
        <w:tc>
          <w:tcPr>
            <w:tcW w:w="2643" w:type="dxa"/>
            <w:shd w:val="clear" w:color="auto" w:fill="auto"/>
          </w:tcPr>
          <w:p w:rsidR="003D409D" w:rsidRDefault="00DF15B1">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r>
      <w:tr w:rsidR="003D409D">
        <w:trPr>
          <w:jc w:val="center"/>
        </w:trPr>
        <w:tc>
          <w:tcPr>
            <w:tcW w:w="2643" w:type="dxa"/>
            <w:shd w:val="clear" w:color="auto" w:fill="auto"/>
          </w:tcPr>
          <w:p w:rsidR="003D409D" w:rsidRDefault="00DF15B1">
            <w:pPr>
              <w:adjustRightInd w:val="0"/>
              <w:snapToGrid w:val="0"/>
              <w:spacing w:line="288" w:lineRule="auto"/>
              <w:ind w:firstLineChars="0" w:firstLine="0"/>
              <w:rPr>
                <w:sz w:val="18"/>
              </w:rPr>
            </w:pPr>
            <w:r>
              <w:rPr>
                <w:sz w:val="18"/>
              </w:rPr>
              <w:t>Entry 4</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D409D" w:rsidRDefault="00DF15B1">
            <w:pPr>
              <w:adjustRightInd w:val="0"/>
              <w:snapToGrid w:val="0"/>
              <w:spacing w:line="288" w:lineRule="auto"/>
              <w:ind w:firstLineChars="0" w:firstLine="0"/>
              <w:jc w:val="center"/>
              <w:rPr>
                <w:rFonts w:eastAsia="宋体"/>
                <w:sz w:val="18"/>
              </w:rPr>
            </w:pPr>
            <w:r>
              <w:rPr>
                <w:rFonts w:eastAsia="宋体"/>
                <w:sz w:val="18"/>
              </w:rPr>
              <w:t>data</w:t>
            </w:r>
          </w:p>
        </w:tc>
      </w:tr>
    </w:tbl>
    <w:p w:rsidR="003D409D" w:rsidRDefault="00DF15B1">
      <w:pPr>
        <w:pStyle w:val="afb"/>
        <w:ind w:firstLine="360"/>
      </w:pPr>
      <w:r>
        <w:t>Table footnotes.</w:t>
      </w:r>
    </w:p>
    <w:p w:rsidR="003D409D" w:rsidRDefault="003D409D">
      <w:pPr>
        <w:ind w:firstLineChars="0" w:firstLine="0"/>
        <w:rPr>
          <w:rFonts w:eastAsiaTheme="minorEastAsia"/>
          <w:sz w:val="22"/>
        </w:rPr>
      </w:pPr>
    </w:p>
    <w:p w:rsidR="003D409D" w:rsidRDefault="00DF15B1">
      <w:pPr>
        <w:pStyle w:val="3"/>
      </w:pPr>
      <w:r>
        <w:t>3.1.3 Mathematical Components</w:t>
      </w:r>
    </w:p>
    <w:p w:rsidR="003D409D" w:rsidRDefault="00DF15B1">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3D409D" w:rsidRDefault="00DF15B1">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3D409D" w:rsidRDefault="00DF15B1">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3D409D" w:rsidRDefault="00DF15B1">
      <w:pPr>
        <w:adjustRightInd w:val="0"/>
        <w:snapToGrid w:val="0"/>
        <w:spacing w:line="288" w:lineRule="auto"/>
        <w:ind w:firstLineChars="0" w:firstLine="0"/>
        <w:outlineLvl w:val="3"/>
      </w:pPr>
      <w:r>
        <w:t>This is the example 2 of equation</w:t>
      </w:r>
    </w:p>
    <w:p w:rsidR="003D409D" w:rsidRDefault="00DF15B1">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3D409D" w:rsidRDefault="00DF15B1">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3D409D" w:rsidRDefault="00DF15B1">
      <w:pPr>
        <w:adjustRightInd w:val="0"/>
        <w:snapToGrid w:val="0"/>
        <w:spacing w:before="240" w:after="240" w:line="288" w:lineRule="auto"/>
        <w:ind w:firstLineChars="0" w:firstLine="0"/>
        <w:outlineLvl w:val="1"/>
        <w:rPr>
          <w:rFonts w:eastAsia="宋体"/>
          <w:i/>
          <w:sz w:val="20"/>
          <w:szCs w:val="20"/>
        </w:rPr>
      </w:pPr>
      <w:r>
        <w:rPr>
          <w:i/>
        </w:rPr>
        <w:t>3.2 Units</w:t>
      </w:r>
    </w:p>
    <w:p w:rsidR="003D409D" w:rsidRDefault="00DF15B1">
      <w:pPr>
        <w:pStyle w:val="af8"/>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3D409D" w:rsidRDefault="00DF15B1">
      <w:pPr>
        <w:pStyle w:val="af8"/>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3D409D" w:rsidRDefault="00DF15B1">
      <w:pPr>
        <w:pStyle w:val="af8"/>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3D409D" w:rsidRDefault="00DF15B1">
      <w:pPr>
        <w:pStyle w:val="af8"/>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3D409D" w:rsidRDefault="003D409D">
      <w:pPr>
        <w:adjustRightInd w:val="0"/>
        <w:snapToGrid w:val="0"/>
        <w:spacing w:line="288" w:lineRule="auto"/>
        <w:ind w:firstLineChars="0" w:firstLine="0"/>
        <w:rPr>
          <w:rFonts w:eastAsia="宋体"/>
          <w:szCs w:val="20"/>
        </w:rPr>
      </w:pPr>
    </w:p>
    <w:p w:rsidR="003D409D" w:rsidRPr="000D26BF" w:rsidRDefault="00DF15B1">
      <w:pPr>
        <w:pStyle w:val="1"/>
        <w:rPr>
          <w:lang w:val="es-ES"/>
        </w:rPr>
      </w:pPr>
      <w:r w:rsidRPr="000D26BF">
        <w:rPr>
          <w:rFonts w:hint="eastAsia"/>
          <w:lang w:val="es-ES"/>
        </w:rPr>
        <w:t>3</w:t>
      </w:r>
      <w:r w:rsidRPr="000D26BF">
        <w:rPr>
          <w:lang w:val="es-ES"/>
        </w:rPr>
        <w:t>. Resultados</w:t>
      </w:r>
    </w:p>
    <w:p w:rsidR="003D409D" w:rsidRDefault="00DF15B1">
      <w:pPr>
        <w:adjustRightInd w:val="0"/>
        <w:snapToGrid w:val="0"/>
        <w:spacing w:line="288" w:lineRule="auto"/>
        <w:ind w:firstLine="420"/>
        <w:rPr>
          <w:rFonts w:eastAsia="宋体"/>
          <w:szCs w:val="20"/>
          <w:lang w:val="es-ES"/>
        </w:rPr>
      </w:pPr>
      <w:r>
        <w:rPr>
          <w:rFonts w:eastAsia="宋体"/>
          <w:szCs w:val="20"/>
          <w:lang w:val="es-ES"/>
        </w:rPr>
        <w:t xml:space="preserve">Incluya solo un resumen conciso de los datos presentados en figuras y tablas. Se debe evitar la elaboración excesiva de los datos mostrados en figuras y tablas. Los datos numéricos deben analizarse utilizando las pruebas estadísticas adecuadas descritas en la sección de Materiales y Métodos. Los autores deben proporcionar información detallada para cada prueba estadística aplicada. Informe los valores exactos de p en lugar de rangos (por ejemplo, </w:t>
      </w:r>
      <w:r>
        <w:rPr>
          <w:rFonts w:eastAsia="宋体"/>
          <w:i/>
          <w:szCs w:val="20"/>
          <w:lang w:val="es-ES"/>
        </w:rPr>
        <w:t>p</w:t>
      </w:r>
      <w:r>
        <w:rPr>
          <w:rFonts w:eastAsia="宋体"/>
          <w:szCs w:val="20"/>
          <w:lang w:val="es-ES"/>
        </w:rPr>
        <w:t xml:space="preserve"> = 0.048 en lugar de </w:t>
      </w:r>
      <w:r>
        <w:rPr>
          <w:rFonts w:eastAsia="宋体"/>
          <w:i/>
          <w:szCs w:val="20"/>
          <w:lang w:val="es-ES"/>
        </w:rPr>
        <w:t>p</w:t>
      </w:r>
      <w:r>
        <w:rPr>
          <w:rFonts w:eastAsia="宋体"/>
          <w:szCs w:val="20"/>
          <w:lang w:val="es-ES"/>
        </w:rPr>
        <w:t xml:space="preserve"> &lt; 0.05).</w:t>
      </w:r>
    </w:p>
    <w:p w:rsidR="003D409D" w:rsidRDefault="00DF15B1">
      <w:pPr>
        <w:adjustRightInd w:val="0"/>
        <w:snapToGrid w:val="0"/>
        <w:spacing w:before="240" w:after="240" w:line="288" w:lineRule="auto"/>
        <w:ind w:firstLineChars="0" w:firstLine="0"/>
        <w:outlineLvl w:val="1"/>
        <w:rPr>
          <w:rFonts w:eastAsiaTheme="minorEastAsia"/>
          <w:i/>
          <w:lang w:val="es-ES"/>
        </w:rPr>
      </w:pPr>
      <w:r>
        <w:rPr>
          <w:rFonts w:eastAsiaTheme="minorEastAsia"/>
          <w:i/>
        </w:rPr>
        <w:t xml:space="preserve">3.1 Figures, Tables, Motions, and Equations, etc. </w:t>
      </w:r>
      <w:r>
        <w:rPr>
          <w:rFonts w:eastAsiaTheme="minorEastAsia"/>
          <w:i/>
          <w:lang w:val="es-ES"/>
        </w:rPr>
        <w:t>[</w:t>
      </w:r>
      <w:r>
        <w:rPr>
          <w:rFonts w:eastAsiaTheme="minorEastAsia"/>
          <w:i/>
          <w:color w:val="A6A6A6" w:themeColor="background1" w:themeShade="A6"/>
          <w:lang w:val="es-ES"/>
        </w:rPr>
        <w:t>second level heading</w:t>
      </w:r>
      <w:r>
        <w:rPr>
          <w:rFonts w:eastAsiaTheme="minorEastAsia"/>
          <w:i/>
          <w:lang w:val="es-ES"/>
        </w:rPr>
        <w:t>]</w:t>
      </w:r>
    </w:p>
    <w:p w:rsidR="003D409D" w:rsidRDefault="00DF15B1">
      <w:pPr>
        <w:adjustRightInd w:val="0"/>
        <w:snapToGrid w:val="0"/>
        <w:spacing w:line="288" w:lineRule="auto"/>
        <w:ind w:firstLine="420"/>
        <w:rPr>
          <w:rFonts w:eastAsia="宋体"/>
          <w:szCs w:val="20"/>
          <w:lang w:val="es-ES"/>
        </w:rPr>
      </w:pPr>
      <w:r>
        <w:rPr>
          <w:rFonts w:eastAsia="宋体"/>
          <w:szCs w:val="20"/>
          <w:lang w:val="es-ES"/>
        </w:rPr>
        <w:t>Todas las figuras y tablas deben ser citadas en el texto principal como Fig. 1, Tabla 1, Ec. 1, Movimiento 1, etc.</w:t>
      </w:r>
    </w:p>
    <w:p w:rsidR="003D409D" w:rsidRDefault="00DF15B1">
      <w:pPr>
        <w:pStyle w:val="3"/>
        <w:rPr>
          <w:lang w:val="es-ES"/>
        </w:rPr>
      </w:pPr>
      <w:r>
        <w:rPr>
          <w:lang w:val="es-ES"/>
        </w:rPr>
        <w:lastRenderedPageBreak/>
        <w:t>3.1.1 Figures [</w:t>
      </w:r>
      <w:r>
        <w:rPr>
          <w:color w:val="AEAAAA" w:themeColor="background2" w:themeShade="BF"/>
          <w:lang w:val="es-ES"/>
        </w:rPr>
        <w:t>third level heading</w:t>
      </w:r>
      <w:r>
        <w:rPr>
          <w:lang w:val="es-ES"/>
        </w:rPr>
        <w:t>] 3.1.1 Figuras [tercer nivel de encabezado]</w:t>
      </w:r>
    </w:p>
    <w:p w:rsidR="003D409D" w:rsidRDefault="00DF15B1">
      <w:pPr>
        <w:adjustRightInd w:val="0"/>
        <w:snapToGrid w:val="0"/>
        <w:spacing w:line="288" w:lineRule="auto"/>
        <w:ind w:firstLine="420"/>
        <w:rPr>
          <w:rFonts w:eastAsia="宋体"/>
          <w:szCs w:val="20"/>
          <w:lang w:val="es-ES"/>
        </w:rPr>
      </w:pPr>
      <w:r>
        <w:rPr>
          <w:rFonts w:eastAsia="宋体"/>
          <w:szCs w:val="20"/>
          <w:lang w:val="es-ES"/>
        </w:rPr>
        <w:t>Proporcione las imágenes de las figuras en formato JPG o TIF; las imágenes en color deben estar en modo RGB (no se admite el modo CMYK). La resolución mínima sugerida para las imágenes es de 300 ppp. Las figuras deben colocarse en el texto principal cerca de la primera vez que se citen. Además, la leyenda debe ser detallada; no se acepta una descripción de la figura con solo una o dos líneas.</w:t>
      </w:r>
    </w:p>
    <w:p w:rsidR="003D409D" w:rsidRDefault="00DF15B1">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3D409D" w:rsidRDefault="00DF15B1">
      <w:pPr>
        <w:pStyle w:val="aff3"/>
        <w:rPr>
          <w:b w:val="0"/>
          <w:lang w:val="es-ES"/>
        </w:rPr>
      </w:pPr>
      <w:bookmarkStart w:id="2" w:name="OLE_LINK2"/>
      <w:r>
        <w:rPr>
          <w:lang w:val="es-ES"/>
        </w:rPr>
        <w:t xml:space="preserve">Fig. 1. Título de la figura. </w:t>
      </w:r>
      <w:r>
        <w:rPr>
          <w:b w:val="0"/>
          <w:lang w:val="es-ES"/>
        </w:rPr>
        <w:t>(A) Descripción de lo que contiene la primera subfigura. (B) Descripción de lo que contiene la segunda subfigura. Las abreviaturas que aparecen en la figura deben ser enumeradas aquí. Obtenga el permiso y el reconocimiento requeridos por el titular de los derechos de autor si la figura se reproduce de otra fuente.</w:t>
      </w:r>
    </w:p>
    <w:bookmarkEnd w:id="2"/>
    <w:p w:rsidR="003D409D" w:rsidRDefault="00DF15B1">
      <w:pPr>
        <w:pStyle w:val="3"/>
        <w:rPr>
          <w:lang w:val="es-ES"/>
        </w:rPr>
      </w:pPr>
      <w:r>
        <w:rPr>
          <w:lang w:val="es-ES"/>
        </w:rPr>
        <w:t>3.1.2 Tablas</w:t>
      </w:r>
    </w:p>
    <w:p w:rsidR="003D409D" w:rsidRDefault="00DF15B1">
      <w:pPr>
        <w:adjustRightInd w:val="0"/>
        <w:snapToGrid w:val="0"/>
        <w:spacing w:line="288" w:lineRule="auto"/>
        <w:ind w:firstLine="420"/>
        <w:rPr>
          <w:rFonts w:eastAsia="宋体"/>
          <w:szCs w:val="20"/>
          <w:lang w:val="es-ES"/>
        </w:rPr>
      </w:pPr>
      <w:r>
        <w:rPr>
          <w:rFonts w:eastAsia="宋体"/>
          <w:szCs w:val="20"/>
          <w:lang w:val="es-ES"/>
        </w:rPr>
        <w:t>Las tablas deben colocarse en el texto principal cerca de la primera vez que se mencionan.</w:t>
      </w:r>
    </w:p>
    <w:p w:rsidR="003D409D" w:rsidRDefault="00DF15B1">
      <w:pPr>
        <w:pStyle w:val="afa"/>
        <w:adjustRightInd w:val="0"/>
        <w:snapToGrid w:val="0"/>
        <w:spacing w:beforeLines="0" w:before="240" w:afterLines="0" w:after="240" w:line="288" w:lineRule="auto"/>
        <w:rPr>
          <w:lang w:val="es-ES"/>
        </w:rPr>
      </w:pPr>
      <w:r>
        <w:rPr>
          <w:lang w:val="es-ES"/>
        </w:rPr>
        <w:t>Tabla 1. Esta es la leyenda de la tabla de muestra.</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3D409D">
        <w:trPr>
          <w:jc w:val="center"/>
        </w:trPr>
        <w:tc>
          <w:tcPr>
            <w:tcW w:w="2643" w:type="dxa"/>
            <w:shd w:val="clear" w:color="auto" w:fill="auto"/>
          </w:tcPr>
          <w:p w:rsidR="003D409D" w:rsidRDefault="00DF15B1">
            <w:pPr>
              <w:adjustRightInd w:val="0"/>
              <w:snapToGrid w:val="0"/>
              <w:spacing w:line="288" w:lineRule="auto"/>
              <w:ind w:firstLineChars="0" w:firstLine="0"/>
              <w:rPr>
                <w:rFonts w:eastAsia="宋体"/>
                <w:bCs/>
                <w:sz w:val="18"/>
              </w:rPr>
            </w:pPr>
            <w:proofErr w:type="spellStart"/>
            <w:r>
              <w:rPr>
                <w:rFonts w:eastAsia="宋体"/>
                <w:bCs/>
                <w:sz w:val="18"/>
              </w:rPr>
              <w:t>Título</w:t>
            </w:r>
            <w:proofErr w:type="spellEnd"/>
            <w:r>
              <w:rPr>
                <w:rFonts w:eastAsia="宋体"/>
                <w:bCs/>
                <w:sz w:val="18"/>
              </w:rPr>
              <w:t xml:space="preserve"> 1</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bCs/>
                <w:sz w:val="18"/>
              </w:rPr>
            </w:pPr>
            <w:proofErr w:type="spellStart"/>
            <w:r>
              <w:rPr>
                <w:rFonts w:eastAsia="宋体"/>
                <w:bCs/>
                <w:sz w:val="18"/>
              </w:rPr>
              <w:t>Título</w:t>
            </w:r>
            <w:proofErr w:type="spellEnd"/>
            <w:r>
              <w:rPr>
                <w:rFonts w:eastAsia="宋体"/>
                <w:bCs/>
                <w:sz w:val="18"/>
              </w:rPr>
              <w:t xml:space="preserve"> 2</w:t>
            </w:r>
          </w:p>
        </w:tc>
        <w:tc>
          <w:tcPr>
            <w:tcW w:w="2283" w:type="dxa"/>
            <w:shd w:val="clear" w:color="auto" w:fill="auto"/>
          </w:tcPr>
          <w:p w:rsidR="003D409D" w:rsidRDefault="00DF15B1">
            <w:pPr>
              <w:adjustRightInd w:val="0"/>
              <w:snapToGrid w:val="0"/>
              <w:spacing w:line="288" w:lineRule="auto"/>
              <w:ind w:firstLineChars="0" w:firstLine="0"/>
              <w:jc w:val="center"/>
              <w:rPr>
                <w:rFonts w:eastAsia="宋体"/>
                <w:bCs/>
                <w:sz w:val="18"/>
              </w:rPr>
            </w:pPr>
            <w:proofErr w:type="spellStart"/>
            <w:r>
              <w:rPr>
                <w:rFonts w:eastAsia="宋体"/>
                <w:bCs/>
                <w:sz w:val="18"/>
              </w:rPr>
              <w:t>Título</w:t>
            </w:r>
            <w:proofErr w:type="spellEnd"/>
            <w:r>
              <w:rPr>
                <w:rFonts w:eastAsia="宋体"/>
                <w:bCs/>
                <w:sz w:val="18"/>
              </w:rPr>
              <w:t xml:space="preserve"> 3</w:t>
            </w:r>
          </w:p>
        </w:tc>
        <w:tc>
          <w:tcPr>
            <w:tcW w:w="2284" w:type="dxa"/>
            <w:shd w:val="clear" w:color="auto" w:fill="auto"/>
          </w:tcPr>
          <w:p w:rsidR="003D409D" w:rsidRDefault="00DF15B1">
            <w:pPr>
              <w:adjustRightInd w:val="0"/>
              <w:snapToGrid w:val="0"/>
              <w:spacing w:line="288" w:lineRule="auto"/>
              <w:ind w:firstLineChars="0" w:firstLine="0"/>
              <w:jc w:val="center"/>
              <w:rPr>
                <w:rFonts w:eastAsia="宋体"/>
                <w:bCs/>
                <w:sz w:val="18"/>
              </w:rPr>
            </w:pPr>
            <w:proofErr w:type="spellStart"/>
            <w:r>
              <w:rPr>
                <w:rFonts w:eastAsia="宋体"/>
                <w:bCs/>
                <w:sz w:val="18"/>
              </w:rPr>
              <w:t>Título</w:t>
            </w:r>
            <w:proofErr w:type="spellEnd"/>
            <w:r>
              <w:rPr>
                <w:rFonts w:eastAsia="宋体"/>
                <w:bCs/>
                <w:sz w:val="18"/>
              </w:rPr>
              <w:t xml:space="preserve"> 4</w:t>
            </w:r>
          </w:p>
        </w:tc>
      </w:tr>
      <w:tr w:rsidR="003D409D">
        <w:trPr>
          <w:jc w:val="center"/>
        </w:trPr>
        <w:tc>
          <w:tcPr>
            <w:tcW w:w="2643" w:type="dxa"/>
            <w:shd w:val="clear" w:color="auto" w:fill="auto"/>
          </w:tcPr>
          <w:p w:rsidR="003D409D" w:rsidRDefault="00DF15B1">
            <w:pPr>
              <w:adjustRightInd w:val="0"/>
              <w:snapToGrid w:val="0"/>
              <w:spacing w:line="288" w:lineRule="auto"/>
              <w:ind w:firstLineChars="0" w:firstLine="0"/>
              <w:rPr>
                <w:rFonts w:eastAsia="宋体"/>
                <w:b/>
                <w:bCs/>
                <w:sz w:val="18"/>
              </w:rPr>
            </w:pPr>
            <w:r>
              <w:rPr>
                <w:sz w:val="18"/>
              </w:rPr>
              <w:t>Entrada 1</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c>
          <w:tcPr>
            <w:tcW w:w="2283"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c>
          <w:tcPr>
            <w:tcW w:w="2284"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r>
      <w:tr w:rsidR="003D409D">
        <w:trPr>
          <w:jc w:val="center"/>
        </w:trPr>
        <w:tc>
          <w:tcPr>
            <w:tcW w:w="2643" w:type="dxa"/>
            <w:shd w:val="clear" w:color="auto" w:fill="auto"/>
          </w:tcPr>
          <w:p w:rsidR="003D409D" w:rsidRDefault="00DF15B1">
            <w:pPr>
              <w:adjustRightInd w:val="0"/>
              <w:snapToGrid w:val="0"/>
              <w:spacing w:line="288" w:lineRule="auto"/>
              <w:ind w:firstLineChars="0" w:firstLine="0"/>
              <w:rPr>
                <w:rFonts w:eastAsia="宋体"/>
                <w:b/>
                <w:bCs/>
                <w:sz w:val="18"/>
              </w:rPr>
            </w:pPr>
            <w:r>
              <w:rPr>
                <w:sz w:val="18"/>
              </w:rPr>
              <w:t>Entrada 2</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c>
          <w:tcPr>
            <w:tcW w:w="2283"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c>
          <w:tcPr>
            <w:tcW w:w="2284"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r>
      <w:tr w:rsidR="003D409D">
        <w:trPr>
          <w:jc w:val="center"/>
        </w:trPr>
        <w:tc>
          <w:tcPr>
            <w:tcW w:w="2643" w:type="dxa"/>
            <w:shd w:val="clear" w:color="auto" w:fill="auto"/>
          </w:tcPr>
          <w:p w:rsidR="003D409D" w:rsidRDefault="00DF15B1">
            <w:pPr>
              <w:adjustRightInd w:val="0"/>
              <w:snapToGrid w:val="0"/>
              <w:spacing w:line="288" w:lineRule="auto"/>
              <w:ind w:firstLineChars="0" w:firstLine="0"/>
              <w:rPr>
                <w:rFonts w:eastAsia="宋体"/>
                <w:b/>
                <w:bCs/>
                <w:sz w:val="18"/>
              </w:rPr>
            </w:pPr>
            <w:r>
              <w:rPr>
                <w:sz w:val="18"/>
              </w:rPr>
              <w:t>Entrada 3</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c>
          <w:tcPr>
            <w:tcW w:w="2283"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c>
          <w:tcPr>
            <w:tcW w:w="2284"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r>
      <w:tr w:rsidR="003D409D">
        <w:trPr>
          <w:jc w:val="center"/>
        </w:trPr>
        <w:tc>
          <w:tcPr>
            <w:tcW w:w="2643" w:type="dxa"/>
            <w:shd w:val="clear" w:color="auto" w:fill="auto"/>
          </w:tcPr>
          <w:p w:rsidR="003D409D" w:rsidRDefault="00DF15B1">
            <w:pPr>
              <w:adjustRightInd w:val="0"/>
              <w:snapToGrid w:val="0"/>
              <w:spacing w:line="288" w:lineRule="auto"/>
              <w:ind w:firstLineChars="0" w:firstLine="0"/>
              <w:rPr>
                <w:sz w:val="18"/>
              </w:rPr>
            </w:pPr>
            <w:r>
              <w:rPr>
                <w:sz w:val="18"/>
              </w:rPr>
              <w:t>Entrada 4</w:t>
            </w:r>
          </w:p>
        </w:tc>
        <w:tc>
          <w:tcPr>
            <w:tcW w:w="2536"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c>
          <w:tcPr>
            <w:tcW w:w="2283"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c>
          <w:tcPr>
            <w:tcW w:w="2284" w:type="dxa"/>
            <w:shd w:val="clear" w:color="auto" w:fill="auto"/>
          </w:tcPr>
          <w:p w:rsidR="003D409D" w:rsidRDefault="00DF15B1">
            <w:pPr>
              <w:adjustRightInd w:val="0"/>
              <w:snapToGrid w:val="0"/>
              <w:spacing w:line="288" w:lineRule="auto"/>
              <w:ind w:firstLineChars="0" w:firstLine="0"/>
              <w:jc w:val="center"/>
              <w:rPr>
                <w:rFonts w:eastAsia="宋体"/>
                <w:sz w:val="18"/>
              </w:rPr>
            </w:pPr>
            <w:proofErr w:type="spellStart"/>
            <w:r>
              <w:rPr>
                <w:rFonts w:eastAsia="宋体"/>
                <w:sz w:val="18"/>
              </w:rPr>
              <w:t>datos</w:t>
            </w:r>
            <w:proofErr w:type="spellEnd"/>
          </w:p>
        </w:tc>
      </w:tr>
    </w:tbl>
    <w:p w:rsidR="003D409D" w:rsidRDefault="00DF15B1">
      <w:pPr>
        <w:ind w:firstLineChars="0" w:firstLine="0"/>
        <w:rPr>
          <w:rFonts w:eastAsiaTheme="minorEastAsia"/>
          <w:sz w:val="22"/>
          <w:lang w:val="es-ES"/>
        </w:rPr>
      </w:pPr>
      <w:r>
        <w:rPr>
          <w:sz w:val="16"/>
          <w:lang w:val="es-ES"/>
        </w:rPr>
        <w:t>Notas al pie de la tabla.</w:t>
      </w:r>
    </w:p>
    <w:p w:rsidR="003D409D" w:rsidRDefault="00DF15B1">
      <w:pPr>
        <w:pStyle w:val="3"/>
        <w:rPr>
          <w:lang w:val="es-ES"/>
        </w:rPr>
      </w:pPr>
      <w:r>
        <w:rPr>
          <w:lang w:val="es-ES"/>
        </w:rPr>
        <w:t>3.1.3 Componentes Matemáticos</w:t>
      </w:r>
    </w:p>
    <w:p w:rsidR="003D409D" w:rsidRDefault="00DF15B1">
      <w:pPr>
        <w:adjustRightInd w:val="0"/>
        <w:snapToGrid w:val="0"/>
        <w:spacing w:line="288" w:lineRule="auto"/>
        <w:ind w:firstLineChars="0" w:firstLine="0"/>
        <w:outlineLvl w:val="3"/>
        <w:rPr>
          <w:lang w:val="es-ES"/>
        </w:rPr>
      </w:pPr>
      <w:r>
        <w:rPr>
          <w:lang w:val="es-ES"/>
        </w:rPr>
        <w:t>Este es el ejemplo 1 de la ecuación [</w:t>
      </w:r>
      <w:r>
        <w:rPr>
          <w:color w:val="A6A6A6" w:themeColor="background1" w:themeShade="A6"/>
          <w:lang w:val="es-ES"/>
        </w:rPr>
        <w:t>cuarta nivel de encabezado</w:t>
      </w:r>
      <w:r>
        <w:rPr>
          <w:lang w:val="es-ES"/>
        </w:rPr>
        <w:t>].</w:t>
      </w:r>
    </w:p>
    <w:p w:rsidR="003D409D" w:rsidRDefault="00DF15B1">
      <w:pPr>
        <w:adjustRightInd w:val="0"/>
        <w:snapToGrid w:val="0"/>
        <w:spacing w:line="288" w:lineRule="auto"/>
        <w:ind w:firstLineChars="0" w:firstLine="0"/>
        <w:jc w:val="right"/>
        <w:rPr>
          <w:rFonts w:eastAsiaTheme="minorEastAsia"/>
          <w:lang w:val="es-ES"/>
        </w:rPr>
      </w:pPr>
      <m:oMath>
        <m:r>
          <m:rPr>
            <m:sty m:val="p"/>
          </m:rPr>
          <w:rPr>
            <w:rFonts w:ascii="Cambria Math" w:eastAsiaTheme="minorEastAsia" w:hAnsi="Cambria Math"/>
            <w:lang w:val="es-ES"/>
          </w:rPr>
          <m:t>a = 1</m:t>
        </m:r>
      </m:oMath>
      <w:r>
        <w:rPr>
          <w:rFonts w:eastAsiaTheme="minorEastAsia"/>
          <w:lang w:val="es-ES"/>
        </w:rPr>
        <w:t xml:space="preserve">                </w:t>
      </w:r>
      <w:r>
        <w:rPr>
          <w:rFonts w:eastAsiaTheme="minorEastAsia"/>
          <w:lang w:val="es-ES"/>
        </w:rPr>
        <w:tab/>
      </w:r>
      <w:r>
        <w:rPr>
          <w:rFonts w:eastAsiaTheme="minorEastAsia"/>
          <w:lang w:val="es-ES"/>
        </w:rPr>
        <w:tab/>
      </w:r>
      <w:r>
        <w:rPr>
          <w:rFonts w:eastAsiaTheme="minorEastAsia"/>
          <w:lang w:val="es-ES"/>
        </w:rPr>
        <w:tab/>
      </w:r>
      <w:r>
        <w:rPr>
          <w:rFonts w:eastAsiaTheme="minorEastAsia"/>
          <w:lang w:val="es-ES"/>
        </w:rPr>
        <w:tab/>
        <w:t xml:space="preserve">         (1)</w:t>
      </w:r>
    </w:p>
    <w:p w:rsidR="003D409D" w:rsidRDefault="00DF15B1">
      <w:pPr>
        <w:adjustRightInd w:val="0"/>
        <w:snapToGrid w:val="0"/>
        <w:spacing w:line="288" w:lineRule="auto"/>
        <w:ind w:firstLineChars="0" w:firstLine="0"/>
        <w:rPr>
          <w:rFonts w:eastAsia="宋体"/>
          <w:szCs w:val="20"/>
          <w:lang w:val="es-ES"/>
        </w:rPr>
      </w:pPr>
      <w:r>
        <w:rPr>
          <w:rFonts w:eastAsia="宋体"/>
          <w:szCs w:val="20"/>
          <w:lang w:val="es-ES"/>
        </w:rPr>
        <w:t>El texto que sigue a una ecuación no necesita ser un nuevo párrafo. Por favor, puntúe las ecuaciones como texto regular. Este es el ejemplo 2 de la ecuación.</w:t>
      </w:r>
    </w:p>
    <w:p w:rsidR="003D409D" w:rsidRDefault="00DF15B1">
      <w:pPr>
        <w:adjustRightInd w:val="0"/>
        <w:snapToGrid w:val="0"/>
        <w:spacing w:line="288" w:lineRule="auto"/>
        <w:ind w:firstLineChars="0" w:firstLine="0"/>
        <w:jc w:val="right"/>
        <w:rPr>
          <w:lang w:val="es-ES"/>
        </w:rPr>
      </w:pPr>
      <m:oMath>
        <m:r>
          <m:rPr>
            <m:sty m:val="p"/>
          </m:rPr>
          <w:rPr>
            <w:rFonts w:ascii="Cambria Math" w:hAnsi="Cambria Math"/>
            <w:lang w:val="es-ES"/>
          </w:rPr>
          <m:t>a = b + c + d + e + x + y = X.</m:t>
        </m:r>
      </m:oMath>
      <w:r>
        <w:rPr>
          <w:lang w:val="es-ES"/>
        </w:rPr>
        <w:t xml:space="preserve">                     (2)</w:t>
      </w:r>
    </w:p>
    <w:p w:rsidR="003D409D" w:rsidRDefault="00DF15B1">
      <w:pPr>
        <w:adjustRightInd w:val="0"/>
        <w:snapToGrid w:val="0"/>
        <w:spacing w:line="288" w:lineRule="auto"/>
        <w:ind w:firstLine="420"/>
        <w:rPr>
          <w:rFonts w:eastAsia="宋体"/>
          <w:szCs w:val="20"/>
          <w:lang w:val="es-ES"/>
        </w:rPr>
      </w:pPr>
      <w:r>
        <w:rPr>
          <w:rFonts w:eastAsia="宋体"/>
          <w:szCs w:val="20"/>
          <w:lang w:val="es-ES"/>
        </w:rPr>
        <w:t xml:space="preserve">El texto que sigue a una ecuación, si fuera un nuevo párrafo, por favor, puntúe las ecuaciones como texto regular. </w:t>
      </w:r>
    </w:p>
    <w:p w:rsidR="003D409D" w:rsidRDefault="00DF15B1">
      <w:pPr>
        <w:adjustRightInd w:val="0"/>
        <w:snapToGrid w:val="0"/>
        <w:spacing w:before="240" w:after="240" w:line="288" w:lineRule="auto"/>
        <w:ind w:firstLineChars="0" w:firstLine="0"/>
        <w:outlineLvl w:val="1"/>
        <w:rPr>
          <w:rFonts w:eastAsia="宋体"/>
          <w:i/>
          <w:sz w:val="20"/>
          <w:szCs w:val="20"/>
        </w:rPr>
      </w:pPr>
      <w:r>
        <w:rPr>
          <w:i/>
        </w:rPr>
        <w:t xml:space="preserve">3.2 </w:t>
      </w:r>
      <w:proofErr w:type="spellStart"/>
      <w:r>
        <w:rPr>
          <w:i/>
        </w:rPr>
        <w:t>Unidades</w:t>
      </w:r>
      <w:proofErr w:type="spellEnd"/>
    </w:p>
    <w:p w:rsidR="003D409D" w:rsidRDefault="00DF15B1">
      <w:pPr>
        <w:pStyle w:val="af8"/>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Pr>
          <w:rFonts w:ascii="Times New Roman" w:eastAsia="宋体" w:hAnsi="Times New Roman" w:cs="Times New Roman"/>
          <w:sz w:val="21"/>
          <w:szCs w:val="20"/>
          <w:lang w:val="es-ES"/>
        </w:rPr>
        <w:t>Se debe insertar un espacio antes de las unidades de medida: 17 mL, 17 mol/L, 17 cm.</w:t>
      </w:r>
    </w:p>
    <w:p w:rsidR="003D409D" w:rsidRDefault="00DF15B1">
      <w:pPr>
        <w:pStyle w:val="af8"/>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Pr>
          <w:rFonts w:ascii="Times New Roman" w:eastAsia="宋体" w:hAnsi="Times New Roman" w:cs="Times New Roman"/>
          <w:sz w:val="21"/>
          <w:szCs w:val="20"/>
          <w:lang w:val="es-ES"/>
        </w:rPr>
        <w:t>La letra L debe ir en mayúscula en algunas unidades: mL, L.</w:t>
      </w:r>
    </w:p>
    <w:p w:rsidR="003D409D" w:rsidRDefault="00DF15B1">
      <w:pPr>
        <w:pStyle w:val="af8"/>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Pr>
          <w:rFonts w:ascii="Times New Roman" w:eastAsia="宋体" w:hAnsi="Times New Roman" w:cs="Times New Roman"/>
          <w:sz w:val="21"/>
          <w:szCs w:val="20"/>
          <w:lang w:val="es-ES"/>
        </w:rPr>
        <w:t xml:space="preserve">La letra p debe ir en minúscula y en cursiva: p, valor </w:t>
      </w:r>
      <w:r>
        <w:rPr>
          <w:rFonts w:ascii="Times New Roman" w:eastAsia="宋体" w:hAnsi="Times New Roman" w:cs="Times New Roman"/>
          <w:i/>
          <w:sz w:val="21"/>
          <w:szCs w:val="20"/>
          <w:lang w:val="es-ES"/>
        </w:rPr>
        <w:t>p</w:t>
      </w:r>
      <w:r>
        <w:rPr>
          <w:rFonts w:ascii="Times New Roman" w:eastAsia="宋体" w:hAnsi="Times New Roman" w:cs="Times New Roman"/>
          <w:sz w:val="21"/>
          <w:szCs w:val="20"/>
          <w:lang w:val="es-ES"/>
        </w:rPr>
        <w:t>.</w:t>
      </w:r>
    </w:p>
    <w:p w:rsidR="003D409D" w:rsidRDefault="00DF15B1">
      <w:pPr>
        <w:pStyle w:val="af8"/>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Pr>
          <w:rFonts w:ascii="Times New Roman" w:eastAsia="宋体" w:hAnsi="Times New Roman" w:cs="Times New Roman"/>
          <w:sz w:val="21"/>
          <w:szCs w:val="20"/>
          <w:lang w:val="es-ES"/>
        </w:rPr>
        <w:t>Los puntos decimales deben utilizar un punto (.) y NO una coma (,): 0.17, 10.375.</w:t>
      </w:r>
    </w:p>
    <w:p w:rsidR="003D409D" w:rsidRDefault="00DF15B1">
      <w:pPr>
        <w:pStyle w:val="1"/>
      </w:pPr>
      <w:r>
        <w:t>4. Discussion</w:t>
      </w:r>
    </w:p>
    <w:p w:rsidR="003D409D" w:rsidRPr="000D26BF" w:rsidRDefault="00DF15B1">
      <w:pPr>
        <w:adjustRightInd w:val="0"/>
        <w:snapToGrid w:val="0"/>
        <w:spacing w:line="288" w:lineRule="auto"/>
        <w:ind w:firstLine="420"/>
        <w:rPr>
          <w:rFonts w:eastAsia="宋体"/>
          <w:szCs w:val="20"/>
          <w:lang w:val="es-ES"/>
        </w:rPr>
      </w:pPr>
      <w:r>
        <w:rPr>
          <w:rFonts w:eastAsia="宋体"/>
          <w:szCs w:val="20"/>
        </w:rPr>
        <w:t xml:space="preserve">This should explore the significance of the results of the work, not repeat them. </w:t>
      </w:r>
      <w:r w:rsidRPr="000D26BF">
        <w:rPr>
          <w:rFonts w:eastAsia="宋体"/>
          <w:szCs w:val="20"/>
          <w:lang w:val="es-ES"/>
        </w:rPr>
        <w:t>Avoid extensive citations and discussion of published literature.</w:t>
      </w:r>
    </w:p>
    <w:p w:rsidR="003D409D" w:rsidRPr="000D26BF" w:rsidRDefault="003D409D">
      <w:pPr>
        <w:ind w:firstLine="420"/>
        <w:rPr>
          <w:rFonts w:eastAsiaTheme="minorEastAsia"/>
          <w:lang w:val="es-ES"/>
        </w:rPr>
      </w:pPr>
    </w:p>
    <w:p w:rsidR="003D409D" w:rsidRDefault="00DF15B1">
      <w:pPr>
        <w:pStyle w:val="1"/>
        <w:rPr>
          <w:lang w:val="es-ES"/>
        </w:rPr>
      </w:pPr>
      <w:r>
        <w:rPr>
          <w:lang w:val="es-ES"/>
        </w:rPr>
        <w:lastRenderedPageBreak/>
        <w:t>4. Discusión</w:t>
      </w:r>
    </w:p>
    <w:p w:rsidR="003D409D" w:rsidRDefault="00DF15B1">
      <w:pPr>
        <w:ind w:firstLine="420"/>
        <w:rPr>
          <w:rFonts w:eastAsiaTheme="minorEastAsia"/>
          <w:lang w:val="es-ES"/>
        </w:rPr>
      </w:pPr>
      <w:r>
        <w:rPr>
          <w:lang w:val="es-ES"/>
        </w:rPr>
        <w:t>Esto debe explorar la importancia de los resultados del trabajo, no simplemente repetirlos. Evite citas extensas y la discusión de la literatura publicada.</w:t>
      </w:r>
    </w:p>
    <w:p w:rsidR="003D409D" w:rsidRDefault="00DF15B1">
      <w:pPr>
        <w:pStyle w:val="1"/>
      </w:pPr>
      <w:r>
        <w:t>5. Conclusions</w:t>
      </w:r>
    </w:p>
    <w:p w:rsidR="003D409D" w:rsidRDefault="00DF15B1">
      <w:pPr>
        <w:adjustRightInd w:val="0"/>
        <w:snapToGrid w:val="0"/>
        <w:spacing w:line="288" w:lineRule="auto"/>
        <w:ind w:firstLine="420"/>
        <w:rPr>
          <w:rFonts w:eastAsia="宋体"/>
          <w:szCs w:val="20"/>
        </w:rPr>
      </w:pPr>
      <w:bookmarkStart w:id="3" w:name="_Toc41410506"/>
      <w:bookmarkStart w:id="4" w:name="_Toc41411410"/>
      <w:bookmarkStart w:id="5" w:name="_Toc41410307"/>
      <w:r>
        <w:rPr>
          <w:rFonts w:eastAsia="宋体"/>
          <w:szCs w:val="20"/>
        </w:rPr>
        <w:t xml:space="preserve">The main conclusions of the study may be presented in a short Conclusions section, which may stand alone or form a subsection of a Discussion </w:t>
      </w:r>
      <w:r>
        <w:rPr>
          <w:rFonts w:eastAsia="宋体"/>
          <w:strike/>
          <w:szCs w:val="20"/>
        </w:rPr>
        <w:t>or Results and Discussion</w:t>
      </w:r>
      <w:r>
        <w:rPr>
          <w:rFonts w:eastAsia="宋体"/>
          <w:szCs w:val="20"/>
        </w:rPr>
        <w:t xml:space="preserve">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3D409D" w:rsidRDefault="003D409D">
      <w:pPr>
        <w:adjustRightInd w:val="0"/>
        <w:snapToGrid w:val="0"/>
        <w:spacing w:line="288" w:lineRule="auto"/>
        <w:ind w:firstLine="420"/>
        <w:rPr>
          <w:rFonts w:eastAsia="宋体"/>
          <w:szCs w:val="20"/>
        </w:rPr>
      </w:pPr>
    </w:p>
    <w:p w:rsidR="003D409D" w:rsidRDefault="00DF15B1">
      <w:pPr>
        <w:pStyle w:val="1"/>
        <w:rPr>
          <w:lang w:val="es-ES"/>
        </w:rPr>
      </w:pPr>
      <w:r>
        <w:rPr>
          <w:lang w:val="es-ES"/>
        </w:rPr>
        <w:t>5. Conclusiones</w:t>
      </w:r>
    </w:p>
    <w:p w:rsidR="003D409D" w:rsidRDefault="00DF15B1">
      <w:pPr>
        <w:adjustRightInd w:val="0"/>
        <w:snapToGrid w:val="0"/>
        <w:spacing w:line="288" w:lineRule="auto"/>
        <w:ind w:firstLine="420"/>
        <w:rPr>
          <w:rFonts w:eastAsia="宋体"/>
          <w:szCs w:val="20"/>
          <w:lang w:val="es-ES"/>
        </w:rPr>
      </w:pPr>
      <w:r>
        <w:rPr>
          <w:rFonts w:eastAsia="宋体"/>
          <w:szCs w:val="20"/>
          <w:lang w:val="es-ES"/>
        </w:rPr>
        <w:t>Las principales conclusiones del estudio pueden presentarse en una breve sección de Conclusiones, que puede ser independiente o formar una subsección de la sección de Discusión. Sin embargo, si el tipo de artículo es Original, debe haber una sección de Conclusiones, que debe diferenciarse de la sección de Discusión.</w:t>
      </w:r>
    </w:p>
    <w:p w:rsidR="003D409D" w:rsidRDefault="003D409D">
      <w:pPr>
        <w:adjustRightInd w:val="0"/>
        <w:snapToGrid w:val="0"/>
        <w:spacing w:line="288" w:lineRule="auto"/>
        <w:ind w:firstLine="420"/>
        <w:rPr>
          <w:rFonts w:eastAsia="宋体"/>
          <w:szCs w:val="20"/>
          <w:lang w:val="es-ES"/>
        </w:rPr>
      </w:pPr>
    </w:p>
    <w:p w:rsidR="003D409D" w:rsidRDefault="00DF15B1">
      <w:pPr>
        <w:pStyle w:val="affa"/>
      </w:pPr>
      <w:bookmarkStart w:id="6" w:name="OLE_LINK3"/>
      <w:r>
        <w:t>Abbreviations</w:t>
      </w:r>
      <w:bookmarkEnd w:id="3"/>
      <w:bookmarkEnd w:id="4"/>
      <w:bookmarkEnd w:id="5"/>
      <w:r>
        <w:t xml:space="preserve"> [</w:t>
      </w:r>
      <w:r>
        <w:rPr>
          <w:color w:val="A6A6A6" w:themeColor="background1" w:themeShade="A6"/>
        </w:rPr>
        <w:t>optional section</w:t>
      </w:r>
      <w:r>
        <w:t>]</w:t>
      </w:r>
    </w:p>
    <w:p w:rsidR="003D409D" w:rsidRDefault="00DF15B1">
      <w:pPr>
        <w:adjustRightInd w:val="0"/>
        <w:snapToGrid w:val="0"/>
        <w:spacing w:line="288" w:lineRule="auto"/>
        <w:ind w:firstLine="422"/>
        <w:rPr>
          <w:rFonts w:eastAsia="宋体"/>
          <w:szCs w:val="20"/>
        </w:rPr>
      </w:pPr>
      <w:r>
        <w:rPr>
          <w:rFonts w:eastAsia="宋体"/>
          <w:b/>
          <w:szCs w:val="20"/>
          <w:highlight w:val="yellow"/>
        </w:rPr>
        <w:t>Example:</w:t>
      </w:r>
      <w:r>
        <w:rPr>
          <w:rFonts w:eastAsia="宋体"/>
          <w:szCs w:val="20"/>
        </w:rPr>
        <w:t xml:space="preserve"> 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3D409D" w:rsidRDefault="00DF15B1">
      <w:pPr>
        <w:pStyle w:val="affa"/>
      </w:pPr>
      <w:r>
        <w:t>Supplementary Material [</w:t>
      </w:r>
      <w:r>
        <w:rPr>
          <w:color w:val="A6A6A6" w:themeColor="background1" w:themeShade="A6"/>
        </w:rPr>
        <w:t>optional section</w:t>
      </w:r>
      <w:r>
        <w:t>]</w:t>
      </w:r>
    </w:p>
    <w:p w:rsidR="003D409D" w:rsidRDefault="00DF15B1">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3D409D" w:rsidRDefault="00DF15B1">
      <w:pPr>
        <w:pStyle w:val="affa"/>
        <w:rPr>
          <w:rFonts w:eastAsiaTheme="minorEastAsia"/>
        </w:rPr>
      </w:pPr>
      <w:r>
        <w:t>Appendix [</w:t>
      </w:r>
      <w:r>
        <w:rPr>
          <w:color w:val="AEAAAA" w:themeColor="background2" w:themeShade="BF"/>
        </w:rPr>
        <w:t>optional section</w:t>
      </w:r>
      <w:r>
        <w:t>]</w:t>
      </w:r>
    </w:p>
    <w:p w:rsidR="003D409D" w:rsidRDefault="00DF15B1">
      <w:pPr>
        <w:adjustRightInd w:val="0"/>
        <w:snapToGrid w:val="0"/>
        <w:spacing w:line="288" w:lineRule="auto"/>
        <w:ind w:firstLine="420"/>
        <w:rPr>
          <w:rFonts w:eastAsia="宋体"/>
          <w:szCs w:val="20"/>
        </w:rPr>
      </w:pPr>
      <w:r>
        <w:rPr>
          <w:rFonts w:eastAsia="宋体"/>
          <w:szCs w:val="20"/>
        </w:rPr>
        <w:t>All appendix materials must be cited in the main text.</w:t>
      </w:r>
    </w:p>
    <w:p w:rsidR="003D409D" w:rsidRDefault="00DF15B1">
      <w:pPr>
        <w:pStyle w:val="affa"/>
      </w:pPr>
      <w:r>
        <w:t>Availability of Data and Materials</w:t>
      </w:r>
    </w:p>
    <w:p w:rsidR="003D409D" w:rsidRDefault="00DF15B1">
      <w:pPr>
        <w:pStyle w:val="affa"/>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3._availability_of_data_and_materials" w:history="1">
        <w:r>
          <w:rPr>
            <w:rStyle w:val="af6"/>
            <w:rFonts w:eastAsia="宋体" w:hint="eastAsia"/>
            <w:b w:val="0"/>
            <w:sz w:val="21"/>
            <w:szCs w:val="20"/>
            <w:u w:val="none"/>
          </w:rPr>
          <w:t xml:space="preserve"> </w:t>
        </w:r>
        <w:r>
          <w:rPr>
            <w:rStyle w:val="af6"/>
            <w:rFonts w:eastAsia="宋体" w:hint="eastAsia"/>
            <w:b w:val="0"/>
            <w:sz w:val="21"/>
            <w:szCs w:val="20"/>
          </w:rPr>
          <w:t>Availability of Data and Materials Policy</w:t>
        </w:r>
      </w:hyperlink>
      <w:r>
        <w:rPr>
          <w:rFonts w:eastAsia="宋体" w:hint="eastAsia"/>
          <w:b w:val="0"/>
          <w:sz w:val="21"/>
          <w:szCs w:val="20"/>
        </w:rPr>
        <w:t xml:space="preserve">. </w:t>
      </w:r>
    </w:p>
    <w:p w:rsidR="003D409D" w:rsidRDefault="00DF15B1">
      <w:pPr>
        <w:pStyle w:val="affa"/>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3D409D" w:rsidRDefault="00DF15B1">
      <w:pPr>
        <w:pStyle w:val="affa"/>
      </w:pPr>
      <w:r>
        <w:lastRenderedPageBreak/>
        <w:t>Author Contributions</w:t>
      </w:r>
    </w:p>
    <w:p w:rsidR="003D409D" w:rsidRDefault="00DF15B1">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6"/>
            <w:rFonts w:hint="eastAsia"/>
          </w:rPr>
          <w:t xml:space="preserve"> authorship policy</w:t>
        </w:r>
      </w:hyperlink>
      <w:r>
        <w:rPr>
          <w:rFonts w:hint="eastAsia"/>
        </w:rPr>
        <w:t xml:space="preserve">. Those who contributed to the work but do not meet the criteria for authorship can be mentioned in the Acknowledgments. </w:t>
      </w:r>
    </w:p>
    <w:p w:rsidR="003D409D" w:rsidRDefault="00DF15B1">
      <w:pPr>
        <w:pStyle w:val="affa"/>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3D409D" w:rsidRDefault="00DF15B1">
      <w:pPr>
        <w:pStyle w:val="affa"/>
      </w:pPr>
      <w:r>
        <w:t>Ethics Approval and Consent to Participate</w:t>
      </w:r>
    </w:p>
    <w:p w:rsidR="003D409D" w:rsidRDefault="00DF15B1">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6"/>
            <w:rFonts w:eastAsia="宋体" w:hint="eastAsia"/>
            <w:szCs w:val="20"/>
          </w:rPr>
          <w:t>Ethics Approval and Consent to Participate</w:t>
        </w:r>
        <w:r>
          <w:rPr>
            <w:rStyle w:val="af6"/>
            <w:rFonts w:eastAsia="宋体"/>
            <w:szCs w:val="20"/>
          </w:rPr>
          <w:t xml:space="preserve"> </w:t>
        </w:r>
        <w:r>
          <w:rPr>
            <w:rStyle w:val="af6"/>
            <w:rFonts w:eastAsia="宋体" w:hint="eastAsia"/>
            <w:szCs w:val="20"/>
          </w:rPr>
          <w:t>P</w:t>
        </w:r>
        <w:r>
          <w:rPr>
            <w:rStyle w:val="af6"/>
            <w:rFonts w:eastAsia="宋体"/>
            <w:szCs w:val="20"/>
          </w:rPr>
          <w:t>olicies</w:t>
        </w:r>
      </w:hyperlink>
      <w:r>
        <w:rPr>
          <w:rFonts w:eastAsia="宋体" w:hint="eastAsia"/>
          <w:szCs w:val="20"/>
        </w:rPr>
        <w:t>.</w:t>
      </w:r>
    </w:p>
    <w:p w:rsidR="003D409D" w:rsidRDefault="00DF15B1">
      <w:pPr>
        <w:pStyle w:val="affa"/>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F6134F" w:rsidRPr="005D080F">
        <w:rPr>
          <w:rFonts w:eastAsia="宋体"/>
          <w:b w:val="0"/>
          <w:sz w:val="21"/>
          <w:szCs w:val="20"/>
        </w:rPr>
        <w:t>The study was conducted in accordance with the Declaration of Helsinki.</w:t>
      </w:r>
      <w:r w:rsidR="00F6134F">
        <w:rPr>
          <w:rFonts w:eastAsia="宋体"/>
          <w:b w:val="0"/>
          <w:sz w:val="21"/>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3D409D" w:rsidRDefault="00DF15B1">
      <w:pPr>
        <w:pStyle w:val="affa"/>
      </w:pPr>
      <w:r>
        <w:t>Acknowledgment</w:t>
      </w:r>
    </w:p>
    <w:p w:rsidR="003D409D" w:rsidRDefault="00DF15B1">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5._authorship" w:history="1">
        <w:r>
          <w:rPr>
            <w:rStyle w:val="af6"/>
            <w:rFonts w:eastAsia="宋体"/>
            <w:szCs w:val="20"/>
          </w:rPr>
          <w:t>Acknowledgment Policy</w:t>
        </w:r>
      </w:hyperlink>
      <w:r>
        <w:rPr>
          <w:rFonts w:eastAsia="宋体" w:hint="eastAsia"/>
          <w:szCs w:val="20"/>
        </w:rPr>
        <w:t>.</w:t>
      </w:r>
    </w:p>
    <w:p w:rsidR="003D409D" w:rsidRDefault="00DF15B1">
      <w:pPr>
        <w:pStyle w:val="affa"/>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0D26BF" w:rsidRDefault="000D26BF" w:rsidP="000D26BF">
      <w:pPr>
        <w:pStyle w:val="affa"/>
      </w:pPr>
      <w:r>
        <w:t>Funding</w:t>
      </w:r>
    </w:p>
    <w:p w:rsidR="000D26BF" w:rsidRDefault="000D26BF" w:rsidP="000D26BF">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0D26BF" w:rsidRDefault="000D26BF" w:rsidP="000D26BF">
      <w:pPr>
        <w:pStyle w:val="affa"/>
      </w:pPr>
      <w:r>
        <w:t>Conflict of Interest</w:t>
      </w:r>
    </w:p>
    <w:p w:rsidR="000D26BF" w:rsidRDefault="000D26BF" w:rsidP="000D26BF">
      <w:pPr>
        <w:adjustRightInd w:val="0"/>
        <w:snapToGrid w:val="0"/>
        <w:spacing w:line="288" w:lineRule="auto"/>
        <w:ind w:firstLineChars="0" w:firstLine="420"/>
        <w:rPr>
          <w:rStyle w:val="af6"/>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6"/>
            <w:rFonts w:eastAsia="宋体" w:hint="eastAsia"/>
            <w:szCs w:val="20"/>
          </w:rPr>
          <w:t>Conflict of Interest</w:t>
        </w:r>
        <w:r>
          <w:rPr>
            <w:rStyle w:val="af6"/>
            <w:rFonts w:eastAsia="宋体"/>
            <w:szCs w:val="20"/>
          </w:rPr>
          <w:t xml:space="preserve"> Policy</w:t>
        </w:r>
      </w:hyperlink>
      <w:r w:rsidR="00177A42">
        <w:rPr>
          <w:rFonts w:eastAsia="宋体"/>
          <w:szCs w:val="20"/>
        </w:rPr>
        <w:t>.</w:t>
      </w:r>
    </w:p>
    <w:p w:rsidR="000D26BF" w:rsidRPr="00150284" w:rsidRDefault="000D26BF" w:rsidP="000D26BF">
      <w:pPr>
        <w:pStyle w:val="affa"/>
      </w:pPr>
      <w:r w:rsidRPr="00150284">
        <w:rPr>
          <w:rFonts w:hint="eastAsia"/>
        </w:rPr>
        <w:t>Declaration of AI and AI-assisted Technologies in the Writing Process</w:t>
      </w:r>
    </w:p>
    <w:p w:rsidR="000D26BF" w:rsidRPr="00150284" w:rsidRDefault="000D26BF" w:rsidP="000D26BF">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6"/>
            <w:rFonts w:eastAsia="宋体"/>
            <w:szCs w:val="20"/>
          </w:rPr>
          <w:t>COPE’s stated position</w:t>
        </w:r>
      </w:hyperlink>
      <w:r w:rsidRPr="004C2375">
        <w:rPr>
          <w:rFonts w:eastAsia="宋体"/>
          <w:szCs w:val="20"/>
        </w:rPr>
        <w:t xml:space="preserve"> on AI tools and </w:t>
      </w:r>
      <w:hyperlink r:id="rId21" w:history="1">
        <w:r w:rsidRPr="004C2375">
          <w:rPr>
            <w:rStyle w:val="af6"/>
            <w:rFonts w:eastAsia="宋体"/>
            <w:szCs w:val="20"/>
          </w:rPr>
          <w:t>ICMJE’s authorship criteria</w:t>
        </w:r>
      </w:hyperlink>
      <w:r w:rsidRPr="004C2375">
        <w:rPr>
          <w:rFonts w:eastAsia="宋体"/>
          <w:szCs w:val="20"/>
        </w:rPr>
        <w:t xml:space="preserve">, artificial intelligence </w:t>
      </w:r>
      <w:proofErr w:type="spellStart"/>
      <w:r w:rsidRPr="004C2375">
        <w:rPr>
          <w:rFonts w:eastAsia="宋体"/>
          <w:szCs w:val="20"/>
        </w:rPr>
        <w:t>chatbots</w:t>
      </w:r>
      <w:proofErr w:type="spellEnd"/>
      <w:r w:rsidRPr="004C2375">
        <w:rPr>
          <w:rFonts w:eastAsia="宋体"/>
          <w:szCs w:val="20"/>
        </w:rPr>
        <w:t xml:space="preserve">, such as </w:t>
      </w:r>
      <w:hyperlink r:id="rId22" w:history="1">
        <w:proofErr w:type="spellStart"/>
        <w:r w:rsidRPr="004C2375">
          <w:rPr>
            <w:rStyle w:val="af6"/>
            <w:rFonts w:eastAsia="宋体"/>
            <w:szCs w:val="20"/>
          </w:rPr>
          <w:t>ChatGPT</w:t>
        </w:r>
        <w:proofErr w:type="spellEnd"/>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w:t>
      </w:r>
      <w:r w:rsidRPr="004C2375">
        <w:rPr>
          <w:rFonts w:eastAsia="宋体"/>
          <w:szCs w:val="20"/>
        </w:rPr>
        <w:lastRenderedPageBreak/>
        <w:t xml:space="preserve">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0D26BF" w:rsidRPr="00150284" w:rsidRDefault="000D26BF" w:rsidP="000D26BF">
      <w:pPr>
        <w:adjustRightInd w:val="0"/>
        <w:snapToGrid w:val="0"/>
        <w:spacing w:line="288" w:lineRule="auto"/>
        <w:ind w:firstLineChars="0" w:firstLine="0"/>
        <w:rPr>
          <w:rFonts w:eastAsia="宋体"/>
          <w:szCs w:val="20"/>
        </w:rPr>
      </w:pPr>
    </w:p>
    <w:p w:rsidR="000D26BF" w:rsidRPr="00150284" w:rsidRDefault="000D26BF" w:rsidP="000D26BF">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3D409D" w:rsidRDefault="003D409D">
      <w:pPr>
        <w:adjustRightInd w:val="0"/>
        <w:snapToGrid w:val="0"/>
        <w:spacing w:line="288" w:lineRule="auto"/>
        <w:ind w:firstLineChars="0" w:firstLine="0"/>
        <w:rPr>
          <w:rFonts w:eastAsia="宋体"/>
          <w:szCs w:val="20"/>
        </w:rPr>
      </w:pPr>
    </w:p>
    <w:p w:rsidR="003D409D" w:rsidRPr="000D26BF" w:rsidRDefault="00DF15B1">
      <w:pPr>
        <w:pStyle w:val="affa"/>
        <w:rPr>
          <w:lang w:val="es-ES"/>
        </w:rPr>
      </w:pPr>
      <w:r w:rsidRPr="000D26BF">
        <w:rPr>
          <w:lang w:val="es-ES"/>
        </w:rPr>
        <w:t>Abreviaturas [</w:t>
      </w:r>
      <w:r w:rsidRPr="000D26BF">
        <w:rPr>
          <w:color w:val="A6A6A6" w:themeColor="background1" w:themeShade="A6"/>
          <w:lang w:val="es-ES"/>
        </w:rPr>
        <w:t>sección opcional</w:t>
      </w:r>
      <w:r w:rsidRPr="000D26BF">
        <w:rPr>
          <w:lang w:val="es-ES"/>
        </w:rPr>
        <w:t>]</w:t>
      </w:r>
    </w:p>
    <w:p w:rsidR="003D409D" w:rsidRDefault="00DF15B1">
      <w:pPr>
        <w:ind w:firstLine="422"/>
        <w:rPr>
          <w:rFonts w:eastAsia="宋体"/>
          <w:szCs w:val="20"/>
          <w:lang w:val="es-ES"/>
        </w:rPr>
      </w:pPr>
      <w:r>
        <w:rPr>
          <w:rFonts w:eastAsia="宋体"/>
          <w:b/>
          <w:szCs w:val="20"/>
          <w:highlight w:val="yellow"/>
          <w:lang w:val="es-ES"/>
        </w:rPr>
        <w:t>Ejemplo:</w:t>
      </w:r>
      <w:r>
        <w:rPr>
          <w:rFonts w:eastAsia="宋体"/>
          <w:szCs w:val="20"/>
          <w:lang w:val="es-ES"/>
        </w:rPr>
        <w:t xml:space="preserve"> AAA, aneurisma de la aorta abdominal; AVF, fístula arteriovenosa; IVC, vena cava inferior; CRRT, terapia de reemplazo renal continuo; CT, tomografía computarizada; ICU, unidad de cuidados intensivos; ALT, alanina aminotransferasa; AST, aspartato aminotransferasa; TBIL, bilirrubina total; DBIL, bilirrubina directa.</w:t>
      </w:r>
    </w:p>
    <w:p w:rsidR="003D409D" w:rsidRDefault="003D409D">
      <w:pPr>
        <w:adjustRightInd w:val="0"/>
        <w:snapToGrid w:val="0"/>
        <w:spacing w:line="288" w:lineRule="auto"/>
        <w:ind w:firstLine="420"/>
        <w:rPr>
          <w:rFonts w:eastAsia="宋体"/>
          <w:szCs w:val="20"/>
          <w:lang w:val="es-ES"/>
        </w:rPr>
      </w:pPr>
    </w:p>
    <w:p w:rsidR="003D409D" w:rsidRDefault="00DF15B1">
      <w:pPr>
        <w:pStyle w:val="affa"/>
        <w:rPr>
          <w:lang w:val="es-ES"/>
        </w:rPr>
      </w:pPr>
      <w:r>
        <w:rPr>
          <w:lang w:val="es-ES"/>
        </w:rPr>
        <w:t>Material Suplementario [</w:t>
      </w:r>
      <w:r>
        <w:rPr>
          <w:color w:val="A6A6A6" w:themeColor="background1" w:themeShade="A6"/>
          <w:lang w:val="es-ES"/>
        </w:rPr>
        <w:t>sección opcional</w:t>
      </w:r>
      <w:r>
        <w:rPr>
          <w:lang w:val="es-ES"/>
        </w:rPr>
        <w:t>]</w:t>
      </w:r>
    </w:p>
    <w:p w:rsidR="003D409D" w:rsidRDefault="00DF15B1">
      <w:pPr>
        <w:adjustRightInd w:val="0"/>
        <w:snapToGrid w:val="0"/>
        <w:spacing w:line="288" w:lineRule="auto"/>
        <w:ind w:firstLine="420"/>
        <w:rPr>
          <w:rFonts w:eastAsia="宋体"/>
          <w:szCs w:val="20"/>
          <w:lang w:val="es-ES"/>
        </w:rPr>
      </w:pPr>
      <w:r>
        <w:rPr>
          <w:rFonts w:eastAsia="宋体"/>
          <w:szCs w:val="20"/>
          <w:lang w:val="es-ES"/>
        </w:rPr>
        <w:t>Los autores de los manuscritos aceptados pueden proporcionar datos suplementarios relacionados que se publicarán en línea junto con el manuscrito publicado. Toda la información de los datos suplementarios (excepto los videos) debe combinarse en un solo archivo Word/PDF. Antes de la presentación, revise cuidadosamente todos los archivos; si desea realizar cambios en el material suplementario en cualquier etapa del proceso, asegúrese de proporcionar un archivo actualizado. La revista no se hace responsable de los errores contenidos en los suplementos de datos.</w:t>
      </w:r>
    </w:p>
    <w:p w:rsidR="003D409D" w:rsidRDefault="00DF15B1">
      <w:pPr>
        <w:pStyle w:val="affa"/>
        <w:rPr>
          <w:rFonts w:eastAsiaTheme="minorEastAsia"/>
          <w:lang w:val="es-ES"/>
        </w:rPr>
      </w:pPr>
      <w:r>
        <w:rPr>
          <w:lang w:val="es-ES"/>
        </w:rPr>
        <w:t>Apéndice [</w:t>
      </w:r>
      <w:r>
        <w:rPr>
          <w:color w:val="AEAAAA" w:themeColor="background2" w:themeShade="BF"/>
          <w:lang w:val="es-ES"/>
        </w:rPr>
        <w:t>sección opcional</w:t>
      </w:r>
      <w:r>
        <w:rPr>
          <w:lang w:val="es-ES"/>
        </w:rPr>
        <w:t>]</w:t>
      </w:r>
    </w:p>
    <w:p w:rsidR="003D409D" w:rsidRDefault="00DF15B1">
      <w:pPr>
        <w:adjustRightInd w:val="0"/>
        <w:snapToGrid w:val="0"/>
        <w:spacing w:line="288" w:lineRule="auto"/>
        <w:ind w:firstLine="420"/>
        <w:rPr>
          <w:rFonts w:eastAsia="宋体"/>
          <w:szCs w:val="20"/>
          <w:lang w:val="es-ES"/>
        </w:rPr>
      </w:pPr>
      <w:r>
        <w:rPr>
          <w:rFonts w:eastAsia="宋体"/>
          <w:szCs w:val="20"/>
          <w:lang w:val="es-ES"/>
        </w:rPr>
        <w:t>Todo el material del apéndice debe citarse en el texto principal.</w:t>
      </w:r>
    </w:p>
    <w:p w:rsidR="003D409D" w:rsidRDefault="00DF15B1">
      <w:pPr>
        <w:pStyle w:val="affa"/>
        <w:rPr>
          <w:rFonts w:eastAsia="宋体"/>
          <w:b w:val="0"/>
          <w:sz w:val="21"/>
          <w:szCs w:val="20"/>
          <w:lang w:val="es-ES"/>
        </w:rPr>
      </w:pPr>
      <w:r>
        <w:rPr>
          <w:lang w:val="es-ES"/>
        </w:rPr>
        <w:t>Disponibilidad de Datos y Materiales</w:t>
      </w:r>
    </w:p>
    <w:p w:rsidR="003D409D" w:rsidRDefault="00DF15B1">
      <w:pPr>
        <w:pStyle w:val="affa"/>
        <w:ind w:firstLineChars="200" w:firstLine="420"/>
        <w:rPr>
          <w:rFonts w:eastAsia="宋体"/>
          <w:b w:val="0"/>
          <w:sz w:val="21"/>
          <w:szCs w:val="20"/>
          <w:lang w:val="es-ES"/>
        </w:rPr>
      </w:pPr>
      <w:r>
        <w:rPr>
          <w:rFonts w:eastAsia="宋体"/>
          <w:b w:val="0"/>
          <w:sz w:val="21"/>
          <w:szCs w:val="20"/>
          <w:lang w:val="es-ES"/>
        </w:rPr>
        <w:t xml:space="preserve">Se recomienda encarecidamente que todos los conjuntos de datos en los que se basen las conclusiones de un manuscrito estén disponibles para los lectores, a menos que ya se proporcionen como parte del artículo enviado. Los autores que no deseen compartir sus datos deben indicar este hecho, y también proporcionar una explicación de por qué los datos no están disponibles. Más información sobre la </w:t>
      </w:r>
      <w:r>
        <w:fldChar w:fldCharType="begin"/>
      </w:r>
      <w:r w:rsidRPr="000D26BF">
        <w:rPr>
          <w:lang w:val="es-ES"/>
        </w:rPr>
        <w:instrText xml:space="preserve"> HYPERLINK "https://www.imrpress.com/resources/editorial_policies" \l "3._availability_of_data_and_materials" </w:instrText>
      </w:r>
      <w:r>
        <w:fldChar w:fldCharType="separate"/>
      </w:r>
      <w:r>
        <w:rPr>
          <w:rStyle w:val="af6"/>
          <w:rFonts w:eastAsia="宋体"/>
          <w:b w:val="0"/>
          <w:sz w:val="21"/>
          <w:szCs w:val="20"/>
          <w:lang w:val="es-ES"/>
        </w:rPr>
        <w:t>Política de Disponibilidad de Datos y Materiales</w:t>
      </w:r>
      <w:r>
        <w:rPr>
          <w:rStyle w:val="af6"/>
          <w:rFonts w:eastAsia="宋体"/>
          <w:b w:val="0"/>
          <w:sz w:val="21"/>
          <w:szCs w:val="20"/>
          <w:lang w:val="es-ES"/>
        </w:rPr>
        <w:fldChar w:fldCharType="end"/>
      </w:r>
      <w:r>
        <w:rPr>
          <w:rFonts w:eastAsia="宋体"/>
          <w:b w:val="0"/>
          <w:sz w:val="21"/>
          <w:szCs w:val="20"/>
          <w:lang w:val="es-ES"/>
        </w:rPr>
        <w:t>.</w:t>
      </w:r>
    </w:p>
    <w:p w:rsidR="003D409D" w:rsidRDefault="00DF15B1">
      <w:pPr>
        <w:pStyle w:val="affa"/>
        <w:ind w:firstLineChars="200" w:firstLine="422"/>
        <w:rPr>
          <w:rFonts w:eastAsia="宋体"/>
          <w:b w:val="0"/>
          <w:sz w:val="21"/>
          <w:szCs w:val="20"/>
          <w:lang w:val="es-ES"/>
        </w:rPr>
      </w:pPr>
      <w:r>
        <w:rPr>
          <w:rFonts w:eastAsia="宋体"/>
          <w:sz w:val="21"/>
          <w:szCs w:val="20"/>
          <w:highlight w:val="yellow"/>
          <w:lang w:val="es-ES"/>
        </w:rPr>
        <w:t>Ejemplo:</w:t>
      </w:r>
      <w:r>
        <w:rPr>
          <w:rFonts w:eastAsia="宋体"/>
          <w:b w:val="0"/>
          <w:sz w:val="21"/>
          <w:szCs w:val="20"/>
          <w:lang w:val="es-ES"/>
        </w:rPr>
        <w:t xml:space="preserve"> Los datos originales de las imágenes microscópicas de las secciones cerebrales están depositados en Zenodo y estarán disponibles públicamente a partir de la fecha de publicación. Todos los datos reportados en este artículo también serán compartidos por el contacto principal a solicitud.</w:t>
      </w:r>
    </w:p>
    <w:p w:rsidR="003D409D" w:rsidRDefault="00DF15B1">
      <w:pPr>
        <w:pStyle w:val="affa"/>
        <w:rPr>
          <w:lang w:val="es-ES"/>
        </w:rPr>
      </w:pPr>
      <w:r>
        <w:rPr>
          <w:lang w:val="es-ES"/>
        </w:rPr>
        <w:t>Contribuciones de los Autores</w:t>
      </w:r>
    </w:p>
    <w:p w:rsidR="003D409D" w:rsidRDefault="00DF15B1">
      <w:pPr>
        <w:adjustRightInd w:val="0"/>
        <w:snapToGrid w:val="0"/>
        <w:spacing w:line="288" w:lineRule="auto"/>
        <w:ind w:firstLine="420"/>
        <w:rPr>
          <w:rFonts w:eastAsia="宋体"/>
          <w:bCs/>
          <w:szCs w:val="20"/>
          <w:lang w:val="es-ES"/>
        </w:rPr>
      </w:pPr>
      <w:r>
        <w:rPr>
          <w:rFonts w:eastAsia="宋体"/>
          <w:bCs/>
          <w:szCs w:val="20"/>
          <w:lang w:val="es-ES"/>
        </w:rPr>
        <w:t xml:space="preserve">Todos los autores deben cumplir con los 4 criterios para la autoría según lo establecido en la </w:t>
      </w:r>
      <w:r>
        <w:fldChar w:fldCharType="begin"/>
      </w:r>
      <w:r w:rsidRPr="000D26BF">
        <w:rPr>
          <w:lang w:val="es-ES"/>
        </w:rPr>
        <w:instrText xml:space="preserve"> HYPERLINK "https://www.imrpress.com/journal/RCM/instructions" \l "Authorship" </w:instrText>
      </w:r>
      <w:r>
        <w:fldChar w:fldCharType="separate"/>
      </w:r>
      <w:r>
        <w:rPr>
          <w:rStyle w:val="af6"/>
          <w:rFonts w:eastAsia="宋体"/>
          <w:bCs/>
          <w:szCs w:val="20"/>
          <w:lang w:val="es-ES"/>
        </w:rPr>
        <w:t>Política de autoría</w:t>
      </w:r>
      <w:r>
        <w:rPr>
          <w:rStyle w:val="af6"/>
          <w:rFonts w:eastAsia="宋体"/>
          <w:bCs/>
          <w:szCs w:val="20"/>
          <w:lang w:val="es-ES"/>
        </w:rPr>
        <w:fldChar w:fldCharType="end"/>
      </w:r>
      <w:r>
        <w:rPr>
          <w:rFonts w:eastAsia="宋体"/>
          <w:bCs/>
          <w:szCs w:val="20"/>
          <w:lang w:val="es-ES"/>
        </w:rPr>
        <w:t>. Aquellos que hayan contribuido al trabajo pero no cumplan con los criterios para la autoría pueden ser mencionados en los Agradecimientos.</w:t>
      </w:r>
    </w:p>
    <w:p w:rsidR="003D409D" w:rsidRDefault="00DF15B1">
      <w:pPr>
        <w:adjustRightInd w:val="0"/>
        <w:snapToGrid w:val="0"/>
        <w:spacing w:line="288" w:lineRule="auto"/>
        <w:ind w:firstLine="422"/>
        <w:rPr>
          <w:rFonts w:eastAsia="宋体"/>
          <w:bCs/>
          <w:szCs w:val="20"/>
          <w:lang w:val="es-ES"/>
        </w:rPr>
      </w:pPr>
      <w:r>
        <w:rPr>
          <w:rFonts w:eastAsia="宋体"/>
          <w:b/>
          <w:bCs/>
          <w:szCs w:val="20"/>
          <w:highlight w:val="yellow"/>
          <w:lang w:val="es-ES"/>
        </w:rPr>
        <w:t>Ejemplo:</w:t>
      </w:r>
      <w:r>
        <w:rPr>
          <w:rFonts w:eastAsia="宋体"/>
          <w:bCs/>
          <w:szCs w:val="20"/>
          <w:lang w:val="es-ES"/>
        </w:rPr>
        <w:t xml:space="preserve"> Iniciales (Autor A) e Iniciales (Autor C) diseñaron el estudio de investigación. Iniciales (Autor B) realizaron la investigación. Iniciales (Autor D) proporcionaron ayuda y asesoramiento sobre... Iniciales (Autor A) </w:t>
      </w:r>
      <w:r>
        <w:rPr>
          <w:rFonts w:eastAsia="宋体"/>
          <w:bCs/>
          <w:szCs w:val="20"/>
          <w:lang w:val="es-ES"/>
        </w:rPr>
        <w:lastRenderedPageBreak/>
        <w:t>analizaron los datos. Iniciales (Autor B, C y D) redactaron el manuscrito. Todos los autores contribuyeron a los cambios editoriales en el manuscrito. Todos los autores leyeron y aprobaron el manuscrito final.</w:t>
      </w:r>
    </w:p>
    <w:p w:rsidR="003D409D" w:rsidRDefault="00DF15B1">
      <w:pPr>
        <w:pStyle w:val="affa"/>
        <w:rPr>
          <w:lang w:val="es-ES"/>
        </w:rPr>
      </w:pPr>
      <w:r>
        <w:rPr>
          <w:lang w:val="es-ES"/>
        </w:rPr>
        <w:t>Aprobación Ética y Consentimiento Informado</w:t>
      </w:r>
    </w:p>
    <w:p w:rsidR="003D409D" w:rsidRDefault="00DF15B1">
      <w:pPr>
        <w:pStyle w:val="affa"/>
        <w:ind w:firstLineChars="200" w:firstLine="420"/>
        <w:rPr>
          <w:rFonts w:eastAsia="宋体"/>
          <w:b w:val="0"/>
          <w:bCs/>
          <w:sz w:val="21"/>
          <w:szCs w:val="20"/>
          <w:lang w:val="es-ES"/>
        </w:rPr>
      </w:pPr>
      <w:r>
        <w:rPr>
          <w:rFonts w:eastAsia="宋体"/>
          <w:b w:val="0"/>
          <w:bCs/>
          <w:sz w:val="21"/>
          <w:szCs w:val="20"/>
          <w:lang w:val="es-ES"/>
        </w:rPr>
        <w:t xml:space="preserve">Esta sección es obligatoria para todos los artículos. Los manuscritos que informen sobre estudios que involucren participantes humanos, datos humanos o tejidos humanos deben: incluir una declaración sobre la aprobación ética y el consentimiento (incluso cuando la necesidad de aprobación haya sido eximida), incluir el nombre del comité de ética que aprobó el estudio y el número de referencia del comité, si corresponde. Los estudios que involucren animales deben incluir una declaración sobre la aprobación ética. Si el artículo no involucra esta parte, agregue: “No aplicable.” Más información sobre las </w:t>
      </w:r>
      <w:r>
        <w:fldChar w:fldCharType="begin"/>
      </w:r>
      <w:r w:rsidRPr="000D26BF">
        <w:rPr>
          <w:lang w:val="es-ES"/>
        </w:rPr>
        <w:instrText xml:space="preserve"> HYPERLINK "https://www.imrpress.com/resources/editorial_policies" </w:instrText>
      </w:r>
      <w:r>
        <w:fldChar w:fldCharType="separate"/>
      </w:r>
      <w:r>
        <w:rPr>
          <w:rStyle w:val="af6"/>
          <w:rFonts w:eastAsia="宋体"/>
          <w:b w:val="0"/>
          <w:bCs/>
          <w:sz w:val="21"/>
          <w:szCs w:val="20"/>
          <w:lang w:val="es-ES"/>
        </w:rPr>
        <w:t>Políticas de Aprobación Ética y Consentimiento para Participar</w:t>
      </w:r>
      <w:r>
        <w:rPr>
          <w:rStyle w:val="af6"/>
          <w:rFonts w:eastAsia="宋体"/>
          <w:b w:val="0"/>
          <w:bCs/>
          <w:sz w:val="21"/>
          <w:szCs w:val="20"/>
          <w:lang w:val="es-ES"/>
        </w:rPr>
        <w:fldChar w:fldCharType="end"/>
      </w:r>
      <w:r>
        <w:rPr>
          <w:rFonts w:eastAsia="宋体"/>
          <w:b w:val="0"/>
          <w:bCs/>
          <w:sz w:val="21"/>
          <w:szCs w:val="20"/>
          <w:lang w:val="es-ES"/>
        </w:rPr>
        <w:t>.</w:t>
      </w:r>
    </w:p>
    <w:p w:rsidR="003D409D" w:rsidRDefault="00DF15B1">
      <w:pPr>
        <w:pStyle w:val="affa"/>
        <w:ind w:firstLine="420"/>
        <w:rPr>
          <w:rFonts w:eastAsia="宋体"/>
          <w:b w:val="0"/>
          <w:bCs/>
          <w:sz w:val="21"/>
          <w:szCs w:val="20"/>
          <w:highlight w:val="yellow"/>
          <w:lang w:val="es-ES"/>
        </w:rPr>
      </w:pPr>
      <w:r>
        <w:rPr>
          <w:rFonts w:eastAsia="宋体"/>
          <w:bCs/>
          <w:sz w:val="21"/>
          <w:szCs w:val="20"/>
          <w:highlight w:val="yellow"/>
          <w:lang w:val="es-ES"/>
        </w:rPr>
        <w:t>Ejemplo:</w:t>
      </w:r>
      <w:r>
        <w:rPr>
          <w:rFonts w:eastAsia="宋体"/>
          <w:b w:val="0"/>
          <w:bCs/>
          <w:sz w:val="21"/>
          <w:szCs w:val="20"/>
          <w:lang w:val="es-ES"/>
        </w:rPr>
        <w:t xml:space="preserve"> El protocolo de investigación fue aprobado por el Comité de Ética de XXX (Número de Aprobación Ética: xxxxxx), y todos los participantes proporcionaron consentimiento informado firmado.</w:t>
      </w:r>
    </w:p>
    <w:p w:rsidR="003D409D" w:rsidRDefault="00DF15B1">
      <w:pPr>
        <w:pStyle w:val="affa"/>
        <w:rPr>
          <w:lang w:val="es-ES"/>
        </w:rPr>
      </w:pPr>
      <w:r>
        <w:rPr>
          <w:lang w:val="es-ES"/>
        </w:rPr>
        <w:t>Agradecimientos</w:t>
      </w:r>
    </w:p>
    <w:p w:rsidR="003D409D" w:rsidRDefault="00DF15B1">
      <w:pPr>
        <w:adjustRightInd w:val="0"/>
        <w:snapToGrid w:val="0"/>
        <w:spacing w:line="288" w:lineRule="auto"/>
        <w:ind w:firstLine="420"/>
        <w:rPr>
          <w:rFonts w:eastAsiaTheme="minorEastAsia"/>
          <w:lang w:val="es-ES"/>
        </w:rPr>
      </w:pPr>
      <w:r>
        <w:rPr>
          <w:rFonts w:eastAsiaTheme="minorEastAsia"/>
          <w:lang w:val="es-ES"/>
        </w:rPr>
        <w:t xml:space="preserve">Esta sección es obligatoria para todos los artículos. Aquí puede reconocer cualquier apoyo recibido que no esté cubierto por las secciones de contribuciones de los autores o financiación. Esto puede incluir apoyo administrativo y técnico, o donaciones en especie (por ejemplo, materiales utilizados en experimentos). Por favor, no agradezca a los editores en esta sección, pero puede enviar un correo electrónico para expresar su agradecimiento. Más información sobre la </w:t>
      </w:r>
      <w:r>
        <w:fldChar w:fldCharType="begin"/>
      </w:r>
      <w:r w:rsidRPr="000D26BF">
        <w:rPr>
          <w:lang w:val="es-ES"/>
        </w:rPr>
        <w:instrText xml:space="preserve"> HYPERLINK "https://www.imrpress.com/resources/editorial_policies" \l "5._authorship" </w:instrText>
      </w:r>
      <w:r>
        <w:fldChar w:fldCharType="separate"/>
      </w:r>
      <w:r>
        <w:rPr>
          <w:rStyle w:val="af6"/>
          <w:rFonts w:eastAsiaTheme="minorEastAsia"/>
          <w:lang w:val="es-ES"/>
        </w:rPr>
        <w:t>Política de Agradecimientos</w:t>
      </w:r>
      <w:r>
        <w:rPr>
          <w:rStyle w:val="af6"/>
          <w:rFonts w:eastAsiaTheme="minorEastAsia"/>
          <w:lang w:val="es-ES"/>
        </w:rPr>
        <w:fldChar w:fldCharType="end"/>
      </w:r>
      <w:r>
        <w:rPr>
          <w:rFonts w:eastAsiaTheme="minorEastAsia"/>
          <w:lang w:val="es-ES"/>
        </w:rPr>
        <w:t>.</w:t>
      </w:r>
    </w:p>
    <w:p w:rsidR="003D409D" w:rsidRDefault="00DF15B1">
      <w:pPr>
        <w:adjustRightInd w:val="0"/>
        <w:snapToGrid w:val="0"/>
        <w:spacing w:line="288" w:lineRule="auto"/>
        <w:ind w:firstLine="420"/>
        <w:rPr>
          <w:rFonts w:eastAsiaTheme="minorEastAsia"/>
          <w:lang w:val="es-ES"/>
        </w:rPr>
      </w:pPr>
      <w:r>
        <w:rPr>
          <w:rFonts w:eastAsiaTheme="minorEastAsia"/>
          <w:b/>
          <w:highlight w:val="yellow"/>
          <w:lang w:val="es-ES"/>
        </w:rPr>
        <w:t>Ejemplo:</w:t>
      </w:r>
      <w:r>
        <w:rPr>
          <w:rFonts w:eastAsiaTheme="minorEastAsia"/>
          <w:lang w:val="es-ES"/>
        </w:rPr>
        <w:t xml:space="preserve"> Agradecemos sinceramente la asistencia y orientación del profesor XXX del Instituto XXX por XXX y los Investigadores XXX.</w:t>
      </w:r>
    </w:p>
    <w:p w:rsidR="003D409D" w:rsidRDefault="00DF15B1">
      <w:pPr>
        <w:pStyle w:val="affa"/>
        <w:rPr>
          <w:lang w:val="es-ES"/>
        </w:rPr>
      </w:pPr>
      <w:r>
        <w:rPr>
          <w:lang w:val="es-ES"/>
        </w:rPr>
        <w:t>Financiación</w:t>
      </w:r>
    </w:p>
    <w:p w:rsidR="003D409D" w:rsidRDefault="00DF15B1">
      <w:pPr>
        <w:pStyle w:val="affa"/>
        <w:ind w:firstLine="420"/>
        <w:rPr>
          <w:rFonts w:eastAsiaTheme="minorEastAsia"/>
          <w:b w:val="0"/>
          <w:sz w:val="21"/>
          <w:szCs w:val="21"/>
          <w:lang w:val="es-ES"/>
        </w:rPr>
      </w:pPr>
      <w:r>
        <w:rPr>
          <w:rFonts w:eastAsiaTheme="minorEastAsia"/>
          <w:b w:val="0"/>
          <w:sz w:val="21"/>
          <w:szCs w:val="21"/>
          <w:lang w:val="es-ES"/>
        </w:rPr>
        <w:t>Esta sección es obligatoria para todos los artículos. Por favor, agregue: “Esta investigación no recibió financiación externa.” o “Esta investigación fue financiada por Nombre del Financiador, número de la subvención XXX.”</w:t>
      </w:r>
    </w:p>
    <w:p w:rsidR="003D409D" w:rsidRDefault="00DF15B1">
      <w:pPr>
        <w:pStyle w:val="affa"/>
        <w:rPr>
          <w:lang w:val="es-ES"/>
        </w:rPr>
      </w:pPr>
      <w:r>
        <w:rPr>
          <w:lang w:val="es-ES"/>
        </w:rPr>
        <w:t>Conflicto de Intereses</w:t>
      </w:r>
    </w:p>
    <w:p w:rsidR="003D409D" w:rsidRDefault="00DF15B1">
      <w:pPr>
        <w:pStyle w:val="affa"/>
        <w:ind w:firstLine="420"/>
        <w:rPr>
          <w:rFonts w:eastAsiaTheme="minorEastAsia"/>
          <w:b w:val="0"/>
          <w:sz w:val="21"/>
          <w:szCs w:val="21"/>
          <w:lang w:val="es-ES"/>
        </w:rPr>
      </w:pPr>
      <w:r>
        <w:rPr>
          <w:rFonts w:eastAsiaTheme="minorEastAsia"/>
          <w:b w:val="0"/>
          <w:sz w:val="21"/>
          <w:szCs w:val="21"/>
          <w:lang w:val="es-ES"/>
        </w:rPr>
        <w:t xml:space="preserve">Esta sección es obligatoria para todos los artículos. Si no hay intereses que declarar, agregue: “El/los autor(es) declaran no tener conflictos de interés.” Más información sobre la </w:t>
      </w:r>
      <w:r>
        <w:fldChar w:fldCharType="begin"/>
      </w:r>
      <w:r w:rsidR="000D26BF" w:rsidRPr="00177A42">
        <w:rPr>
          <w:lang w:val="es-ES"/>
        </w:rPr>
        <w:instrText>HYPERLINK "https://www.imrpress.com/resources/editorial_policies" \l "conflict_of_interests"</w:instrText>
      </w:r>
      <w:r>
        <w:fldChar w:fldCharType="separate"/>
      </w:r>
      <w:r>
        <w:rPr>
          <w:rStyle w:val="af6"/>
          <w:rFonts w:eastAsiaTheme="minorEastAsia"/>
          <w:b w:val="0"/>
          <w:sz w:val="21"/>
          <w:szCs w:val="21"/>
          <w:lang w:val="es-ES"/>
        </w:rPr>
        <w:t>Política de Conflicto de Intereses</w:t>
      </w:r>
      <w:r>
        <w:rPr>
          <w:rStyle w:val="af6"/>
          <w:rFonts w:eastAsiaTheme="minorEastAsia"/>
          <w:b w:val="0"/>
          <w:sz w:val="21"/>
          <w:szCs w:val="21"/>
          <w:lang w:val="es-ES"/>
        </w:rPr>
        <w:fldChar w:fldCharType="end"/>
      </w:r>
      <w:r>
        <w:rPr>
          <w:rFonts w:eastAsiaTheme="minorEastAsia"/>
          <w:b w:val="0"/>
          <w:sz w:val="21"/>
          <w:szCs w:val="21"/>
          <w:lang w:val="es-ES"/>
        </w:rPr>
        <w:t>.</w:t>
      </w:r>
    </w:p>
    <w:p w:rsidR="003D409D" w:rsidRPr="000D26BF" w:rsidRDefault="00DF15B1">
      <w:pPr>
        <w:pStyle w:val="affa"/>
        <w:rPr>
          <w:lang w:val="es-ES"/>
        </w:rPr>
      </w:pPr>
      <w:r w:rsidRPr="000D26BF">
        <w:rPr>
          <w:lang w:val="es-ES"/>
        </w:rPr>
        <w:t>Declaración sobre el uso de tecnologías de IA y herramientas asistidas por IA en el proceso de escritura</w:t>
      </w:r>
    </w:p>
    <w:p w:rsidR="003D409D" w:rsidRPr="000D26BF" w:rsidRDefault="00DF15B1">
      <w:pPr>
        <w:pStyle w:val="ae"/>
        <w:widowControl/>
        <w:ind w:firstLine="420"/>
        <w:rPr>
          <w:lang w:val="es-ES"/>
        </w:rPr>
      </w:pPr>
      <w:r w:rsidRPr="000D26BF">
        <w:rPr>
          <w:lang w:val="es-ES"/>
        </w:rPr>
        <w:t xml:space="preserve">De acuerdo con la posición establecida por </w:t>
      </w:r>
      <w:r w:rsidRPr="000D26BF">
        <w:fldChar w:fldCharType="begin"/>
      </w:r>
      <w:r w:rsidRPr="000D26BF">
        <w:rPr>
          <w:lang w:val="es-ES"/>
        </w:rPr>
        <w:instrText xml:space="preserve"> HYPERLINK "https://publicationethics.org/guidance/cope-position/authorship-and-ai-tools" </w:instrText>
      </w:r>
      <w:r w:rsidRPr="000D26BF">
        <w:fldChar w:fldCharType="separate"/>
      </w:r>
      <w:r w:rsidRPr="000D26BF">
        <w:rPr>
          <w:rStyle w:val="af6"/>
          <w:lang w:val="es-ES"/>
        </w:rPr>
        <w:t>COPE</w:t>
      </w:r>
      <w:r w:rsidRPr="000D26BF">
        <w:fldChar w:fldCharType="end"/>
      </w:r>
      <w:r w:rsidRPr="000D26BF">
        <w:rPr>
          <w:lang w:val="es-ES"/>
        </w:rPr>
        <w:t xml:space="preserve"> sobre las herramientas de IA y los criterios de autoría del </w:t>
      </w:r>
      <w:r w:rsidRPr="000D26BF">
        <w:fldChar w:fldCharType="begin"/>
      </w:r>
      <w:r w:rsidRPr="000D26BF">
        <w:rPr>
          <w:lang w:val="es-ES"/>
        </w:rPr>
        <w:instrText xml:space="preserve"> HYPERLINK "https://www.icmje.org/recommendations/browse/roles-and-responsibilities/defining-the-role-of-authors-and-contributors.html" </w:instrText>
      </w:r>
      <w:r w:rsidRPr="000D26BF">
        <w:fldChar w:fldCharType="separate"/>
      </w:r>
      <w:r w:rsidRPr="000D26BF">
        <w:rPr>
          <w:rStyle w:val="af6"/>
          <w:lang w:val="es-ES"/>
        </w:rPr>
        <w:t>ICMJE</w:t>
      </w:r>
      <w:r w:rsidRPr="000D26BF">
        <w:fldChar w:fldCharType="end"/>
      </w:r>
      <w:r w:rsidRPr="000D26BF">
        <w:rPr>
          <w:lang w:val="es-ES"/>
        </w:rPr>
        <w:t xml:space="preserve">, los chatbots de inteligencia artificial, como </w:t>
      </w:r>
      <w:r w:rsidRPr="000D26BF">
        <w:fldChar w:fldCharType="begin"/>
      </w:r>
      <w:r w:rsidRPr="000D26BF">
        <w:rPr>
          <w:lang w:val="es-ES"/>
        </w:rPr>
        <w:instrText xml:space="preserve"> HYPERLINK "https://openai.com/index/chatgpt/" </w:instrText>
      </w:r>
      <w:r w:rsidRPr="000D26BF">
        <w:fldChar w:fldCharType="separate"/>
      </w:r>
      <w:r w:rsidRPr="000D26BF">
        <w:rPr>
          <w:rStyle w:val="af6"/>
          <w:lang w:val="es-ES"/>
        </w:rPr>
        <w:t>ChatGPT</w:t>
      </w:r>
      <w:r w:rsidRPr="000D26BF">
        <w:fldChar w:fldCharType="end"/>
      </w:r>
      <w:r w:rsidRPr="000D26BF">
        <w:rPr>
          <w:lang w:val="es-ES"/>
        </w:rPr>
        <w:t xml:space="preserve"> y otras herramientas de IA basadas en modelos de lenguaje grande (LLMs), no pueden ser listados como autores de un artículo. Si los autores han utilizado herramientas de IA para la redacción del manuscrito, la producción de imágenes o elementos gráficos del artículo, o en la recopilación y análisis de datos, deben ser transparentes acerca del uso de dichas herramientas. Además, el uso de herramientas de IA debe ser revelado en esta sección. Los autores son plenamente responsables del contenido de su manuscrito, incluso de las partes producidas por una herramienta de IA, y por lo tanto, son responsables de cualquier infracción de la ética en la publicación. Las decisiones finales sobre si el uso de una herramienta de IA es apropiado o permitido en un manuscrito enviado recaen en los editores de la revista. Específicamente, el Editor en Jefe es </w:t>
      </w:r>
      <w:r w:rsidRPr="000D26BF">
        <w:rPr>
          <w:lang w:val="es-ES"/>
        </w:rPr>
        <w:lastRenderedPageBreak/>
        <w:t>responsable de las decisiones relativas a las presentaciones regulares de la revista, o un miembro del Comité Editorial puede ser designado por el Editor en Jefe para tomar tales decisiones en caso de un conflicto de intereses u otras circunstancias.</w:t>
      </w:r>
    </w:p>
    <w:p w:rsidR="003D409D" w:rsidRPr="000D26BF" w:rsidRDefault="00DF15B1" w:rsidP="000D26BF">
      <w:pPr>
        <w:pStyle w:val="ae"/>
        <w:widowControl/>
        <w:ind w:firstLineChars="0" w:firstLine="0"/>
        <w:rPr>
          <w:lang w:val="es-ES"/>
        </w:rPr>
      </w:pPr>
      <w:r w:rsidRPr="000D26BF">
        <w:rPr>
          <w:rStyle w:val="af2"/>
          <w:highlight w:val="yellow"/>
          <w:lang w:val="es-ES"/>
        </w:rPr>
        <w:t>Ejemplo:</w:t>
      </w:r>
      <w:r w:rsidR="000D26BF">
        <w:rPr>
          <w:rStyle w:val="af2"/>
          <w:lang w:val="es-ES"/>
        </w:rPr>
        <w:t xml:space="preserve"> </w:t>
      </w:r>
      <w:r w:rsidRPr="000D26BF">
        <w:rPr>
          <w:lang w:val="es-ES"/>
        </w:rPr>
        <w:t>Durante la preparación de este trabajo, los autores utilizaron ChatGPT-3.5 para verificar la ortografía y la gramática. Después de usar esta herramienta, los autores revisaron y editaron el contenido según fuera necesario y asumen plena responsabilidad por el contenido de la publicación.</w:t>
      </w:r>
    </w:p>
    <w:p w:rsidR="003D409D" w:rsidRPr="00177A42" w:rsidRDefault="003D409D">
      <w:pPr>
        <w:adjustRightInd w:val="0"/>
        <w:snapToGrid w:val="0"/>
        <w:spacing w:line="288" w:lineRule="auto"/>
        <w:ind w:firstLineChars="0" w:firstLine="0"/>
        <w:rPr>
          <w:rFonts w:eastAsia="宋体"/>
          <w:b/>
          <w:szCs w:val="20"/>
          <w:highlight w:val="yellow"/>
          <w:lang w:val="es-ES"/>
        </w:rPr>
      </w:pPr>
    </w:p>
    <w:p w:rsidR="003D409D" w:rsidRPr="00177A42" w:rsidRDefault="003D409D">
      <w:pPr>
        <w:adjustRightInd w:val="0"/>
        <w:snapToGrid w:val="0"/>
        <w:spacing w:line="288" w:lineRule="auto"/>
        <w:ind w:firstLineChars="0" w:firstLine="0"/>
        <w:rPr>
          <w:rFonts w:eastAsia="宋体"/>
          <w:szCs w:val="20"/>
          <w:lang w:val="es-ES"/>
        </w:rPr>
      </w:pPr>
    </w:p>
    <w:p w:rsidR="003D409D" w:rsidRPr="000D26BF" w:rsidRDefault="00DF15B1">
      <w:pPr>
        <w:pStyle w:val="affa"/>
        <w:rPr>
          <w:lang w:val="en-GB"/>
        </w:rPr>
      </w:pPr>
      <w:bookmarkStart w:id="7" w:name="OLE_LINK5"/>
      <w:bookmarkStart w:id="8" w:name="OLE_LINK4"/>
      <w:bookmarkEnd w:id="6"/>
      <w:r w:rsidRPr="000D26BF">
        <w:rPr>
          <w:lang w:val="en-GB"/>
        </w:rPr>
        <w:t>References and Notes</w:t>
      </w:r>
    </w:p>
    <w:p w:rsidR="003D409D" w:rsidRDefault="00DF15B1">
      <w:pPr>
        <w:pStyle w:val="affa"/>
        <w:rPr>
          <w:rStyle w:val="af7"/>
          <w:b w:val="0"/>
        </w:rPr>
      </w:pPr>
      <w:r>
        <w:rPr>
          <w:rStyle w:val="af7"/>
          <w:rFonts w:hint="eastAsia"/>
          <w:b w:val="0"/>
        </w:rPr>
        <w:t>Please</w:t>
      </w:r>
      <w:r>
        <w:rPr>
          <w:rStyle w:val="af7"/>
          <w:rFonts w:hint="eastAsia"/>
          <w:bCs/>
        </w:rPr>
        <w:t xml:space="preserve"> note that</w:t>
      </w:r>
      <w:r>
        <w:rPr>
          <w:rStyle w:val="af7"/>
          <w:rFonts w:hint="eastAsia"/>
          <w:b w:val="0"/>
        </w:rPr>
        <w:t xml:space="preserve"> authors are responsible for the accuracy and completeness of their </w:t>
      </w:r>
      <w:hyperlink r:id="rId23" w:anchor="6._citations" w:history="1">
        <w:r>
          <w:rPr>
            <w:rStyle w:val="af6"/>
            <w:rFonts w:hint="eastAsia"/>
            <w:b w:val="0"/>
            <w:sz w:val="21"/>
            <w:szCs w:val="21"/>
          </w:rPr>
          <w:t>references</w:t>
        </w:r>
      </w:hyperlink>
      <w:r>
        <w:rPr>
          <w:rStyle w:val="af7"/>
          <w:rFonts w:hint="eastAsia"/>
          <w:b w:val="0"/>
        </w:rPr>
        <w:t xml:space="preserve">.  </w:t>
      </w:r>
    </w:p>
    <w:p w:rsidR="003D409D" w:rsidRDefault="00DF15B1">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6"/>
            <w:rFonts w:eastAsia="宋体"/>
            <w:szCs w:val="20"/>
          </w:rPr>
          <w:t>Download EndNote style</w:t>
        </w:r>
      </w:hyperlink>
      <w:r>
        <w:rPr>
          <w:rFonts w:eastAsia="宋体"/>
          <w:szCs w:val="20"/>
        </w:rPr>
        <w:t>).</w:t>
      </w:r>
    </w:p>
    <w:p w:rsidR="003D409D" w:rsidRDefault="003D409D">
      <w:pPr>
        <w:adjustRightInd w:val="0"/>
        <w:snapToGrid w:val="0"/>
        <w:spacing w:line="288" w:lineRule="auto"/>
        <w:ind w:firstLineChars="0" w:firstLine="0"/>
        <w:rPr>
          <w:rFonts w:eastAsia="宋体"/>
          <w:szCs w:val="20"/>
        </w:rPr>
      </w:pPr>
    </w:p>
    <w:p w:rsidR="003D409D" w:rsidRDefault="00DF15B1">
      <w:pPr>
        <w:pStyle w:val="afc"/>
        <w:ind w:left="420" w:hanging="420"/>
        <w:rPr>
          <w:sz w:val="21"/>
        </w:rPr>
      </w:pPr>
      <w:bookmarkStart w:id="9" w:name="_bookmark4"/>
      <w:bookmarkEnd w:id="9"/>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3D409D" w:rsidRDefault="00DF15B1">
      <w:pPr>
        <w:pStyle w:val="afc"/>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3D409D" w:rsidRDefault="00DF15B1">
      <w:pPr>
        <w:pStyle w:val="afc"/>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3D409D" w:rsidRDefault="00DF15B1">
      <w:pPr>
        <w:pStyle w:val="afc"/>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w:t>
      </w:r>
      <w:r>
        <w:rPr>
          <w:rFonts w:hint="eastAsia"/>
          <w:sz w:val="21"/>
        </w:rPr>
        <w:t>ity</w:t>
      </w:r>
      <w:r>
        <w:rPr>
          <w:sz w:val="21"/>
        </w:rPr>
        <w:t>, Country. Year. https://doi.org/...</w:t>
      </w:r>
    </w:p>
    <w:p w:rsidR="003D409D" w:rsidRDefault="00DF15B1">
      <w:pPr>
        <w:pStyle w:val="afc"/>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3D409D" w:rsidRDefault="00DF15B1">
      <w:pPr>
        <w:pStyle w:val="afc"/>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3D409D" w:rsidRDefault="00DF15B1">
      <w:pPr>
        <w:pStyle w:val="afc"/>
        <w:ind w:left="420" w:hanging="420"/>
        <w:rPr>
          <w:sz w:val="21"/>
        </w:rPr>
      </w:pPr>
      <w:r>
        <w:rPr>
          <w:sz w:val="21"/>
        </w:rPr>
        <w:t>[</w:t>
      </w:r>
      <w:r>
        <w:rPr>
          <w:rFonts w:hint="eastAsia"/>
          <w:sz w:val="21"/>
        </w:rPr>
        <w:t>7</w:t>
      </w:r>
      <w:r>
        <w:rPr>
          <w:sz w:val="21"/>
        </w:rPr>
        <w:t>] The advantage of endnotes, is that they are all arranged sequentially in one place, regardless of the length of individual notes.</w:t>
      </w:r>
      <w:bookmarkEnd w:id="7"/>
      <w:bookmarkEnd w:id="8"/>
    </w:p>
    <w:p w:rsidR="003D409D" w:rsidRDefault="003D409D">
      <w:pPr>
        <w:pStyle w:val="afc"/>
        <w:ind w:hangingChars="222"/>
      </w:pPr>
    </w:p>
    <w:p w:rsidR="003D409D" w:rsidRDefault="003D409D">
      <w:pPr>
        <w:pStyle w:val="afc"/>
        <w:ind w:hangingChars="222"/>
      </w:pPr>
    </w:p>
    <w:p w:rsidR="003D409D" w:rsidRDefault="00DF15B1">
      <w:pPr>
        <w:pStyle w:val="affa"/>
        <w:rPr>
          <w:lang w:val="es-ES"/>
        </w:rPr>
      </w:pPr>
      <w:r>
        <w:rPr>
          <w:lang w:val="es-ES"/>
        </w:rPr>
        <w:t>Referencias y Notas</w:t>
      </w:r>
    </w:p>
    <w:p w:rsidR="003D409D" w:rsidRDefault="00DF15B1">
      <w:pPr>
        <w:pStyle w:val="affa"/>
        <w:rPr>
          <w:rStyle w:val="af7"/>
          <w:b w:val="0"/>
          <w:lang w:val="es-ES"/>
        </w:rPr>
      </w:pPr>
      <w:r>
        <w:rPr>
          <w:rStyle w:val="af7"/>
          <w:b w:val="0"/>
          <w:lang w:val="es-ES"/>
        </w:rPr>
        <w:t xml:space="preserve">Tenga en cuenta que los autores son responsables de la exactitud y la integridad de sus </w:t>
      </w:r>
      <w:hyperlink r:id="rId25" w:anchor="6._citations" w:history="1">
        <w:r>
          <w:rPr>
            <w:rStyle w:val="af6"/>
            <w:b w:val="0"/>
            <w:sz w:val="21"/>
            <w:szCs w:val="21"/>
            <w:lang w:val="es-ES"/>
          </w:rPr>
          <w:t>referencias</w:t>
        </w:r>
      </w:hyperlink>
      <w:r>
        <w:rPr>
          <w:rStyle w:val="af7"/>
          <w:b w:val="0"/>
          <w:lang w:val="es-ES"/>
        </w:rPr>
        <w:t>.</w:t>
      </w:r>
    </w:p>
    <w:p w:rsidR="003D409D" w:rsidRDefault="00DF15B1">
      <w:pPr>
        <w:pStyle w:val="affa"/>
        <w:rPr>
          <w:rStyle w:val="af7"/>
          <w:b w:val="0"/>
          <w:lang w:val="es-ES"/>
        </w:rPr>
      </w:pPr>
      <w:r>
        <w:rPr>
          <w:rStyle w:val="af7"/>
          <w:b w:val="0"/>
          <w:lang w:val="es-ES"/>
        </w:rPr>
        <w:t>Ejemplo de citación de referencia (</w:t>
      </w:r>
      <w:hyperlink r:id="rId26" w:history="1">
        <w:r>
          <w:rPr>
            <w:rStyle w:val="af6"/>
            <w:b w:val="0"/>
            <w:sz w:val="21"/>
            <w:szCs w:val="21"/>
            <w:lang w:val="es-ES"/>
          </w:rPr>
          <w:t>Descargar estilo EndNote</w:t>
        </w:r>
      </w:hyperlink>
      <w:r>
        <w:rPr>
          <w:rStyle w:val="af7"/>
          <w:b w:val="0"/>
          <w:lang w:val="es-ES"/>
        </w:rPr>
        <w:t>).</w:t>
      </w:r>
    </w:p>
    <w:p w:rsidR="003D409D" w:rsidRDefault="00DF15B1">
      <w:pPr>
        <w:pStyle w:val="affa"/>
        <w:rPr>
          <w:rStyle w:val="af7"/>
          <w:rFonts w:eastAsiaTheme="minorEastAsia"/>
          <w:b w:val="0"/>
          <w:lang w:val="es-ES"/>
        </w:rPr>
      </w:pPr>
      <w:r>
        <w:rPr>
          <w:rStyle w:val="af7"/>
          <w:rFonts w:eastAsiaTheme="minorEastAsia"/>
          <w:b w:val="0"/>
          <w:lang w:val="es-ES"/>
        </w:rPr>
        <w:t>[1] Apellido Inicial(es), Apellido Inicial(es), Apellido Inicial(es), Apellido Inicial(es), Apellido Inicial(es), Apellido Inicial(es), et al. Título del artículo. Título de la revista. Año; volumen: páginas. https://doi.org/...</w:t>
      </w:r>
    </w:p>
    <w:p w:rsidR="003D409D" w:rsidRDefault="00DF15B1">
      <w:pPr>
        <w:pStyle w:val="affa"/>
        <w:rPr>
          <w:rStyle w:val="af7"/>
          <w:rFonts w:eastAsiaTheme="minorEastAsia"/>
          <w:b w:val="0"/>
          <w:lang w:val="es-ES"/>
        </w:rPr>
      </w:pPr>
      <w:r>
        <w:rPr>
          <w:rStyle w:val="af7"/>
          <w:rFonts w:eastAsiaTheme="minorEastAsia"/>
          <w:b w:val="0"/>
          <w:lang w:val="es-ES"/>
        </w:rPr>
        <w:t>[2] Apellido Inicial(es), Apellido Inicial(es), Apellido Inicial(es), Apellido Inicial(es), Apellido Inicial(es), Apellido Inicial(es), et al. Título del artículo. Título de la revista. Año; volumen: páginas. (En idioma) https://doi.org/...</w:t>
      </w:r>
    </w:p>
    <w:p w:rsidR="003D409D" w:rsidRDefault="00DF15B1">
      <w:pPr>
        <w:pStyle w:val="affa"/>
        <w:rPr>
          <w:rStyle w:val="af7"/>
          <w:rFonts w:eastAsiaTheme="minorEastAsia"/>
          <w:b w:val="0"/>
          <w:lang w:val="es-ES"/>
        </w:rPr>
      </w:pPr>
      <w:r>
        <w:rPr>
          <w:rStyle w:val="af7"/>
          <w:rFonts w:eastAsiaTheme="minorEastAsia"/>
          <w:b w:val="0"/>
          <w:lang w:val="es-ES"/>
        </w:rPr>
        <w:t xml:space="preserve">[3] Apellido Inicial(es), Apellido Inicial(es), Apellido Inicial(es), Apellido Inicial(es), Apellido Inicial(es), Apellido </w:t>
      </w:r>
      <w:r>
        <w:rPr>
          <w:rStyle w:val="af7"/>
          <w:rFonts w:eastAsiaTheme="minorEastAsia"/>
          <w:b w:val="0"/>
          <w:lang w:val="es-ES"/>
        </w:rPr>
        <w:lastRenderedPageBreak/>
        <w:t>Inicial(es), et al. Título del libro. Edición - si está disponible. Editorial: Ciudad, País. Año. https://doi.org/...</w:t>
      </w:r>
    </w:p>
    <w:p w:rsidR="003D409D" w:rsidRDefault="00DF15B1">
      <w:pPr>
        <w:pStyle w:val="affa"/>
        <w:rPr>
          <w:rStyle w:val="af7"/>
          <w:rFonts w:eastAsiaTheme="minorEastAsia"/>
          <w:b w:val="0"/>
          <w:lang w:val="es-ES"/>
        </w:rPr>
      </w:pPr>
      <w:r>
        <w:rPr>
          <w:rStyle w:val="af7"/>
          <w:rFonts w:eastAsiaTheme="minorEastAsia"/>
          <w:b w:val="0"/>
          <w:lang w:val="es-ES"/>
        </w:rPr>
        <w:t>[4] Apellido Inicial(es), Apellido Inicial(es), Apellido Inicial(es), Apellido Inicial(es), Apellido Inicial(es), Apellido Inicial(es), et al. Título del capítulo. En Inicial(es) Apellido del/los editor(es) (ed(s).) Título del libro Página. Edición. Editorial: Ciudad, País. Año. https://doi.org/...</w:t>
      </w:r>
    </w:p>
    <w:p w:rsidR="003D409D" w:rsidRDefault="00DF15B1">
      <w:pPr>
        <w:pStyle w:val="affa"/>
        <w:rPr>
          <w:rStyle w:val="af7"/>
          <w:rFonts w:eastAsiaTheme="minorEastAsia"/>
          <w:b w:val="0"/>
          <w:lang w:val="es-ES"/>
        </w:rPr>
      </w:pPr>
      <w:r>
        <w:rPr>
          <w:rStyle w:val="af7"/>
          <w:rFonts w:eastAsiaTheme="minorEastAsia"/>
          <w:b w:val="0"/>
          <w:lang w:val="es-ES"/>
        </w:rPr>
        <w:t>[5] Apellido Inicial(es), Apellido Inicial(es), Apellido Inicial(es), Apellido Inicial(es), Apellido Inicial(es), Apellido Inicial(es), et al. Título. Año. Disponible en: URL (Accedido: Día mes año). https://doi.org/...</w:t>
      </w:r>
    </w:p>
    <w:p w:rsidR="003D409D" w:rsidRDefault="00DF15B1">
      <w:pPr>
        <w:pStyle w:val="affa"/>
        <w:rPr>
          <w:rStyle w:val="af7"/>
          <w:rFonts w:eastAsiaTheme="minorEastAsia"/>
          <w:b w:val="0"/>
          <w:lang w:val="es-ES"/>
        </w:rPr>
      </w:pPr>
      <w:r>
        <w:rPr>
          <w:rStyle w:val="af7"/>
          <w:rFonts w:eastAsiaTheme="minorEastAsia"/>
          <w:b w:val="0"/>
          <w:lang w:val="es-ES"/>
        </w:rPr>
        <w:t>[6] Apellido Inicial(es), Apellido Inicial(es), Apellido Inicial(es), Apellido Inicial(es), Apellido Inicial(es), Apellido Inicial(es), et al. ‘Título del trabajo’, Título de la conferencia. Lugar y fecha de la conferencia. Editorial: Ciudad, País. Año de publicación. https://doi.org/...</w:t>
      </w:r>
    </w:p>
    <w:p w:rsidR="003D409D" w:rsidRDefault="00DF15B1">
      <w:pPr>
        <w:pStyle w:val="affa"/>
        <w:rPr>
          <w:rStyle w:val="af7"/>
          <w:rFonts w:eastAsiaTheme="minorEastAsia"/>
          <w:b w:val="0"/>
          <w:lang w:val="es-ES"/>
        </w:rPr>
      </w:pPr>
      <w:r>
        <w:rPr>
          <w:rStyle w:val="af7"/>
          <w:rFonts w:eastAsiaTheme="minorEastAsia"/>
          <w:b w:val="0"/>
          <w:lang w:val="es-ES"/>
        </w:rPr>
        <w:t>[7] La ventaja de las notas al final es que todas están organizadas secuencialmente en un solo lugar, sin importar la longitud de las notas individuales.</w:t>
      </w:r>
    </w:p>
    <w:p w:rsidR="003D409D" w:rsidRDefault="003D409D">
      <w:pPr>
        <w:pStyle w:val="afc"/>
        <w:ind w:hangingChars="222"/>
        <w:rPr>
          <w:lang w:val="es-ES"/>
        </w:rPr>
      </w:pPr>
    </w:p>
    <w:sectPr w:rsidR="003D409D">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5A9" w:rsidRDefault="000D55A9">
      <w:pPr>
        <w:ind w:firstLine="420"/>
      </w:pPr>
      <w:r>
        <w:separator/>
      </w:r>
    </w:p>
  </w:endnote>
  <w:endnote w:type="continuationSeparator" w:id="0">
    <w:p w:rsidR="000D55A9" w:rsidRDefault="000D55A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09D" w:rsidRDefault="003D409D">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09D" w:rsidRDefault="003D409D">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09D" w:rsidRDefault="00DF15B1">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5A9" w:rsidRDefault="000D55A9">
      <w:pPr>
        <w:ind w:firstLine="420"/>
      </w:pPr>
      <w:r>
        <w:separator/>
      </w:r>
    </w:p>
  </w:footnote>
  <w:footnote w:type="continuationSeparator" w:id="0">
    <w:p w:rsidR="000D55A9" w:rsidRDefault="000D55A9">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09D" w:rsidRDefault="003D409D">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09D" w:rsidRDefault="003D409D">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09D" w:rsidRDefault="00DF15B1">
    <w:pPr>
      <w:pStyle w:val="ac"/>
      <w:pBdr>
        <w:bottom w:val="none" w:sz="0" w:space="0" w:color="auto"/>
      </w:pBdr>
      <w:ind w:right="720" w:firstLineChars="0" w:firstLine="0"/>
      <w:jc w:val="both"/>
      <w:rPr>
        <w:rFonts w:eastAsiaTheme="minorEastAsia"/>
      </w:rPr>
    </w:pPr>
    <w:r>
      <w:rPr>
        <w:noProof/>
        <w:lang w:val="en-GB"/>
      </w:rPr>
      <w:drawing>
        <wp:anchor distT="0" distB="0" distL="114300" distR="114300" simplePos="0" relativeHeight="251659264" behindDoc="1" locked="0" layoutInCell="1" allowOverlap="1">
          <wp:simplePos x="0" y="0"/>
          <wp:positionH relativeFrom="margin">
            <wp:align>left</wp:align>
          </wp:positionH>
          <wp:positionV relativeFrom="paragraph">
            <wp:posOffset>-208915</wp:posOffset>
          </wp:positionV>
          <wp:extent cx="2339340" cy="403225"/>
          <wp:effectExtent l="0" t="0" r="444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9255" cy="403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420"/>
  <w:hyphenationZone w:val="425"/>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26BF"/>
    <w:rsid w:val="000D55A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571E5"/>
    <w:rsid w:val="00160147"/>
    <w:rsid w:val="00161E17"/>
    <w:rsid w:val="00161EC3"/>
    <w:rsid w:val="001650BD"/>
    <w:rsid w:val="001667E8"/>
    <w:rsid w:val="00166F5A"/>
    <w:rsid w:val="0017180E"/>
    <w:rsid w:val="00177274"/>
    <w:rsid w:val="00177A42"/>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2E3A99"/>
    <w:rsid w:val="002F48C9"/>
    <w:rsid w:val="00307D22"/>
    <w:rsid w:val="003121EF"/>
    <w:rsid w:val="0032065F"/>
    <w:rsid w:val="00322547"/>
    <w:rsid w:val="00324D37"/>
    <w:rsid w:val="003257E1"/>
    <w:rsid w:val="00334991"/>
    <w:rsid w:val="003362E6"/>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409D"/>
    <w:rsid w:val="003D528F"/>
    <w:rsid w:val="003E0EAD"/>
    <w:rsid w:val="003E2710"/>
    <w:rsid w:val="003F3879"/>
    <w:rsid w:val="003F637F"/>
    <w:rsid w:val="004140F4"/>
    <w:rsid w:val="00422F13"/>
    <w:rsid w:val="00426FA4"/>
    <w:rsid w:val="00433E44"/>
    <w:rsid w:val="00436BDB"/>
    <w:rsid w:val="00441196"/>
    <w:rsid w:val="004440EE"/>
    <w:rsid w:val="00464333"/>
    <w:rsid w:val="0048643C"/>
    <w:rsid w:val="0049158E"/>
    <w:rsid w:val="00492F65"/>
    <w:rsid w:val="004A1166"/>
    <w:rsid w:val="004B3D16"/>
    <w:rsid w:val="004B4C5D"/>
    <w:rsid w:val="004C14C7"/>
    <w:rsid w:val="004C389C"/>
    <w:rsid w:val="004D160F"/>
    <w:rsid w:val="004D7E19"/>
    <w:rsid w:val="004E0ABF"/>
    <w:rsid w:val="004E76FB"/>
    <w:rsid w:val="004F114E"/>
    <w:rsid w:val="004F4159"/>
    <w:rsid w:val="004F6BFD"/>
    <w:rsid w:val="0050095D"/>
    <w:rsid w:val="005052C6"/>
    <w:rsid w:val="00515A7D"/>
    <w:rsid w:val="00521AC4"/>
    <w:rsid w:val="00534247"/>
    <w:rsid w:val="005357F5"/>
    <w:rsid w:val="00542338"/>
    <w:rsid w:val="00546736"/>
    <w:rsid w:val="005514D4"/>
    <w:rsid w:val="005518D3"/>
    <w:rsid w:val="00563F3A"/>
    <w:rsid w:val="00564368"/>
    <w:rsid w:val="0056458A"/>
    <w:rsid w:val="00566C22"/>
    <w:rsid w:val="00572548"/>
    <w:rsid w:val="0058199F"/>
    <w:rsid w:val="0059238B"/>
    <w:rsid w:val="005A6765"/>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4FBF"/>
    <w:rsid w:val="006A684E"/>
    <w:rsid w:val="006B195A"/>
    <w:rsid w:val="006C105C"/>
    <w:rsid w:val="006C210B"/>
    <w:rsid w:val="006C399C"/>
    <w:rsid w:val="006C6EBD"/>
    <w:rsid w:val="006D4009"/>
    <w:rsid w:val="006D4338"/>
    <w:rsid w:val="006D6111"/>
    <w:rsid w:val="006D7449"/>
    <w:rsid w:val="006E73D4"/>
    <w:rsid w:val="00700B74"/>
    <w:rsid w:val="007016EE"/>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024A"/>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64022"/>
    <w:rsid w:val="008643CE"/>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190"/>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03E1"/>
    <w:rsid w:val="00C172EF"/>
    <w:rsid w:val="00C22499"/>
    <w:rsid w:val="00C231B3"/>
    <w:rsid w:val="00C331D0"/>
    <w:rsid w:val="00C375E4"/>
    <w:rsid w:val="00C52332"/>
    <w:rsid w:val="00C52B7D"/>
    <w:rsid w:val="00C55B10"/>
    <w:rsid w:val="00C63B84"/>
    <w:rsid w:val="00C63ED4"/>
    <w:rsid w:val="00C6776D"/>
    <w:rsid w:val="00C70E67"/>
    <w:rsid w:val="00C76CBF"/>
    <w:rsid w:val="00C80439"/>
    <w:rsid w:val="00C82550"/>
    <w:rsid w:val="00C8531D"/>
    <w:rsid w:val="00C86D61"/>
    <w:rsid w:val="00C925C4"/>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369C9"/>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3076"/>
    <w:rsid w:val="00DE74B0"/>
    <w:rsid w:val="00DF1283"/>
    <w:rsid w:val="00DF15B1"/>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0F77"/>
    <w:rsid w:val="00F214D2"/>
    <w:rsid w:val="00F224B9"/>
    <w:rsid w:val="00F23618"/>
    <w:rsid w:val="00F24F3F"/>
    <w:rsid w:val="00F269EE"/>
    <w:rsid w:val="00F2704C"/>
    <w:rsid w:val="00F40281"/>
    <w:rsid w:val="00F55087"/>
    <w:rsid w:val="00F6134F"/>
    <w:rsid w:val="00F85FCF"/>
    <w:rsid w:val="00F924AA"/>
    <w:rsid w:val="00F94404"/>
    <w:rsid w:val="00F96B35"/>
    <w:rsid w:val="00FA628F"/>
    <w:rsid w:val="00FB513B"/>
    <w:rsid w:val="00FC2396"/>
    <w:rsid w:val="00FD2EFF"/>
    <w:rsid w:val="00FD46E9"/>
    <w:rsid w:val="00FE046D"/>
    <w:rsid w:val="00FF0135"/>
    <w:rsid w:val="00FF1392"/>
    <w:rsid w:val="00FF2CA7"/>
    <w:rsid w:val="00FF5195"/>
    <w:rsid w:val="01655E65"/>
    <w:rsid w:val="06162FAE"/>
    <w:rsid w:val="06A21E31"/>
    <w:rsid w:val="0CA5554C"/>
    <w:rsid w:val="0DF540CC"/>
    <w:rsid w:val="1131366D"/>
    <w:rsid w:val="16DF5419"/>
    <w:rsid w:val="17E92EF4"/>
    <w:rsid w:val="1A267DF0"/>
    <w:rsid w:val="1E302101"/>
    <w:rsid w:val="20DA5ACF"/>
    <w:rsid w:val="21BE795F"/>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AF15C1"/>
    <w:rsid w:val="424E40A9"/>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45D07EF"/>
    <w:rsid w:val="5A4D7FA6"/>
    <w:rsid w:val="5A956D79"/>
    <w:rsid w:val="5C5F68AD"/>
    <w:rsid w:val="5C6D6212"/>
    <w:rsid w:val="5DDD2180"/>
    <w:rsid w:val="5E1611EE"/>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754466-1740-42E7-85E7-F5763CBA2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Pr>
      <w:b/>
      <w:bCs/>
    </w:rPr>
  </w:style>
  <w:style w:type="character" w:styleId="af3">
    <w:name w:val="FollowedHyperlink"/>
    <w:basedOn w:val="a0"/>
    <w:uiPriority w:val="99"/>
    <w:semiHidden/>
    <w:qFormat/>
    <w:rPr>
      <w:color w:val="800080"/>
      <w:u w:val="single"/>
    </w:rPr>
  </w:style>
  <w:style w:type="character" w:styleId="af4">
    <w:name w:val="Emphasis"/>
    <w:basedOn w:val="a0"/>
    <w:uiPriority w:val="20"/>
    <w:semiHidden/>
    <w:qFormat/>
    <w:rPr>
      <w:i/>
    </w:rPr>
  </w:style>
  <w:style w:type="character" w:styleId="af5">
    <w:name w:val="line number"/>
    <w:uiPriority w:val="99"/>
    <w:semiHidden/>
    <w:qFormat/>
  </w:style>
  <w:style w:type="character" w:styleId="af6">
    <w:name w:val="Hyperlink"/>
    <w:uiPriority w:val="99"/>
    <w:semiHidden/>
    <w:qFormat/>
    <w:rPr>
      <w:color w:val="0563C1"/>
      <w:u w:val="single"/>
    </w:rPr>
  </w:style>
  <w:style w:type="character" w:styleId="af7">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8">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9">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a">
    <w:name w:val="表题"/>
    <w:basedOn w:val="a"/>
    <w:semiHidden/>
    <w:qFormat/>
    <w:pPr>
      <w:spacing w:beforeLines="100" w:before="312" w:afterLines="100" w:after="312"/>
      <w:ind w:firstLineChars="0" w:firstLine="0"/>
      <w:jc w:val="center"/>
    </w:pPr>
    <w:rPr>
      <w:b/>
      <w:sz w:val="18"/>
    </w:rPr>
  </w:style>
  <w:style w:type="paragraph" w:customStyle="1" w:styleId="afb">
    <w:name w:val="表注"/>
    <w:basedOn w:val="afa"/>
    <w:semiHidden/>
    <w:qFormat/>
    <w:pPr>
      <w:adjustRightInd w:val="0"/>
      <w:snapToGrid w:val="0"/>
      <w:spacing w:beforeLines="0" w:before="0" w:afterLines="0" w:after="0" w:line="288" w:lineRule="auto"/>
      <w:jc w:val="both"/>
    </w:pPr>
    <w:rPr>
      <w:b w:val="0"/>
      <w:sz w:val="16"/>
    </w:rPr>
  </w:style>
  <w:style w:type="paragraph" w:customStyle="1" w:styleId="afc">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d">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e">
    <w:name w:val="关键词"/>
    <w:basedOn w:val="a"/>
    <w:semiHidden/>
    <w:qFormat/>
    <w:pPr>
      <w:adjustRightInd w:val="0"/>
      <w:snapToGrid w:val="0"/>
      <w:spacing w:line="288" w:lineRule="auto"/>
      <w:ind w:firstLineChars="0" w:firstLine="0"/>
    </w:pPr>
  </w:style>
  <w:style w:type="paragraph" w:customStyle="1" w:styleId="aff">
    <w:name w:val="机构信息"/>
    <w:basedOn w:val="a"/>
    <w:link w:val="aff0"/>
    <w:semiHidden/>
    <w:qFormat/>
    <w:pPr>
      <w:ind w:firstLineChars="0" w:firstLine="0"/>
    </w:pPr>
    <w:rPr>
      <w:i/>
    </w:rPr>
  </w:style>
  <w:style w:type="character" w:customStyle="1" w:styleId="aff0">
    <w:name w:val="机构信息 字符"/>
    <w:link w:val="aff"/>
    <w:semiHidden/>
    <w:qFormat/>
    <w:rPr>
      <w:rFonts w:eastAsia="Times New Roman"/>
      <w:i/>
      <w:kern w:val="2"/>
      <w:sz w:val="21"/>
      <w:szCs w:val="21"/>
    </w:rPr>
  </w:style>
  <w:style w:type="paragraph" w:customStyle="1" w:styleId="aff1">
    <w:name w:val="接收日期"/>
    <w:basedOn w:val="a"/>
    <w:semiHidden/>
    <w:qFormat/>
    <w:pPr>
      <w:ind w:firstLineChars="0" w:firstLine="0"/>
    </w:pPr>
    <w:rPr>
      <w:sz w:val="16"/>
    </w:rPr>
  </w:style>
  <w:style w:type="paragraph" w:customStyle="1" w:styleId="aff2">
    <w:name w:val="通讯作者"/>
    <w:basedOn w:val="a"/>
    <w:semiHidden/>
    <w:qFormat/>
    <w:pPr>
      <w:adjustRightInd w:val="0"/>
      <w:snapToGrid w:val="0"/>
      <w:spacing w:line="288" w:lineRule="auto"/>
      <w:ind w:firstLineChars="0" w:firstLine="0"/>
    </w:pPr>
    <w:rPr>
      <w:sz w:val="18"/>
      <w:szCs w:val="18"/>
    </w:rPr>
  </w:style>
  <w:style w:type="paragraph" w:customStyle="1" w:styleId="aff3">
    <w:name w:val="图注"/>
    <w:basedOn w:val="afb"/>
    <w:semiHidden/>
    <w:qFormat/>
    <w:rPr>
      <w:rFonts w:eastAsia="宋体"/>
      <w:b/>
      <w:bCs/>
      <w:kern w:val="0"/>
      <w:sz w:val="18"/>
    </w:rPr>
  </w:style>
  <w:style w:type="paragraph" w:customStyle="1" w:styleId="aff4">
    <w:name w:val="文章标题"/>
    <w:basedOn w:val="a"/>
    <w:link w:val="aff5"/>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5">
    <w:name w:val="文章标题 字符"/>
    <w:link w:val="aff4"/>
    <w:semiHidden/>
    <w:qFormat/>
    <w:rPr>
      <w:rFonts w:eastAsia="Times New Roman"/>
      <w:b/>
      <w:bCs/>
      <w:spacing w:val="-8"/>
      <w:kern w:val="2"/>
      <w:sz w:val="32"/>
      <w:szCs w:val="32"/>
    </w:rPr>
  </w:style>
  <w:style w:type="paragraph" w:customStyle="1" w:styleId="aff6">
    <w:name w:val="文章内容"/>
    <w:basedOn w:val="a"/>
    <w:link w:val="aff7"/>
    <w:semiHidden/>
    <w:qFormat/>
    <w:pPr>
      <w:ind w:firstLine="420"/>
    </w:pPr>
    <w:rPr>
      <w:color w:val="000000"/>
    </w:rPr>
  </w:style>
  <w:style w:type="character" w:customStyle="1" w:styleId="aff7">
    <w:name w:val="文章内容 字符"/>
    <w:link w:val="aff6"/>
    <w:semiHidden/>
    <w:qFormat/>
    <w:rPr>
      <w:rFonts w:eastAsia="Times New Roman"/>
      <w:color w:val="000000"/>
      <w:kern w:val="2"/>
      <w:sz w:val="21"/>
      <w:szCs w:val="21"/>
    </w:rPr>
  </w:style>
  <w:style w:type="paragraph" w:customStyle="1" w:styleId="aff8">
    <w:name w:val="摘要"/>
    <w:basedOn w:val="a"/>
    <w:semiHidden/>
    <w:qFormat/>
    <w:pPr>
      <w:ind w:firstLineChars="0" w:firstLine="0"/>
    </w:pPr>
    <w:rPr>
      <w:color w:val="000000"/>
    </w:rPr>
  </w:style>
  <w:style w:type="character" w:styleId="aff9">
    <w:name w:val="Placeholder Text"/>
    <w:uiPriority w:val="99"/>
    <w:semiHidden/>
    <w:qFormat/>
    <w:rPr>
      <w:color w:val="808080"/>
    </w:rPr>
  </w:style>
  <w:style w:type="paragraph" w:customStyle="1" w:styleId="affa">
    <w:name w:val="致谢部分"/>
    <w:basedOn w:val="a6"/>
    <w:link w:val="affb"/>
    <w:semiHidden/>
    <w:qFormat/>
    <w:pPr>
      <w:snapToGrid w:val="0"/>
      <w:spacing w:before="240" w:after="240" w:line="288" w:lineRule="auto"/>
      <w:ind w:firstLineChars="0" w:firstLine="0"/>
    </w:pPr>
    <w:rPr>
      <w:b/>
      <w:kern w:val="2"/>
      <w:sz w:val="24"/>
      <w:szCs w:val="24"/>
    </w:rPr>
  </w:style>
  <w:style w:type="character" w:customStyle="1" w:styleId="affb">
    <w:name w:val="致谢部分 字符"/>
    <w:link w:val="affa"/>
    <w:semiHidden/>
    <w:qFormat/>
    <w:rPr>
      <w:rFonts w:eastAsia="Times New Roman"/>
      <w:b/>
      <w:kern w:val="2"/>
      <w:sz w:val="24"/>
      <w:szCs w:val="24"/>
    </w:rPr>
  </w:style>
  <w:style w:type="paragraph" w:customStyle="1" w:styleId="affc">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character" w:customStyle="1" w:styleId="UnresolvedMention">
    <w:name w:val="Unresolved Mention"/>
    <w:basedOn w:val="a0"/>
    <w:uiPriority w:val="99"/>
    <w:semiHidden/>
    <w:unhideWhenUsed/>
    <w:qFormat/>
    <w:rPr>
      <w:color w:val="605E5C"/>
      <w:shd w:val="clear" w:color="auto" w:fill="E1DFDD"/>
    </w:rPr>
  </w:style>
  <w:style w:type="paragraph" w:customStyle="1" w:styleId="11">
    <w:name w:val="修订1"/>
    <w:hidden/>
    <w:uiPriority w:val="99"/>
    <w:semiHidden/>
    <w:qFormat/>
    <w:rPr>
      <w:rFonts w:eastAsia="Times New Roman"/>
      <w:kern w:val="2"/>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26" Type="http://schemas.openxmlformats.org/officeDocument/2006/relationships/hyperlink" Target="https://article.imrpress.com/file/endnote/EndNote%20style.ens" TargetMode="Externa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hyperlink" Target="https://www.imrpress.com/resources/editorial_policies" TargetMode="External"/><Relationship Id="rId2" Type="http://schemas.openxmlformats.org/officeDocument/2006/relationships/numbering" Target="numbering.xml"/><Relationship Id="rId16" Type="http://schemas.openxmlformats.org/officeDocument/2006/relationships/hyperlink" Target="https://www.imrpress.com/journal/RCM/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rticle.imrpress.com/file/endnote/EndNote%20style.ens"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mrpress.com/resources/editorial_policies"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mrpress.com/resources/editorial_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C045-8006-4922-A086-50CCF28E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4434</Words>
  <Characters>25275</Characters>
  <Application>Microsoft Office Word</Application>
  <DocSecurity>0</DocSecurity>
  <Lines>210</Lines>
  <Paragraphs>59</Paragraphs>
  <ScaleCrop>false</ScaleCrop>
  <Company>Microsoft</Company>
  <LinksUpToDate>false</LinksUpToDate>
  <CharactersWithSpaces>29650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5</cp:revision>
  <cp:lastPrinted>2020-10-13T08:10:00Z</cp:lastPrinted>
  <dcterms:created xsi:type="dcterms:W3CDTF">2025-02-21T09:05:00Z</dcterms:created>
  <dcterms:modified xsi:type="dcterms:W3CDTF">2025-03-26T02:41:00Z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